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0" w:rsidRPr="002F0F2D" w:rsidRDefault="003F456C" w:rsidP="00171788">
      <w:pPr>
        <w:pStyle w:val="Corpotesto"/>
        <w:rPr>
          <w:sz w:val="12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31744" cy="1225550"/>
                <wp:effectExtent l="0" t="0" r="21590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744" cy="1225550"/>
                          <a:chOff x="0" y="0"/>
                          <a:chExt cx="10590" cy="2120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" cy="2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703"/>
                            <a:ext cx="5072" cy="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" y="703"/>
                            <a:ext cx="4686" cy="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78"/>
                            <a:ext cx="3010" cy="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578D" w:rsidRPr="005F432D" w:rsidRDefault="00050DBE">
                              <w:pPr>
                                <w:spacing w:before="129"/>
                                <w:ind w:left="589" w:right="583"/>
                                <w:jc w:val="center"/>
                                <w:rPr>
                                  <w:rFonts w:ascii="Georgia" w:hAnsi="Georg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52"/>
                                </w:rPr>
                                <w:t>30</w:t>
                              </w:r>
                            </w:p>
                            <w:p w:rsidR="00B8578D" w:rsidRPr="005F432D" w:rsidRDefault="00B8578D" w:rsidP="00C44D5D">
                              <w:pPr>
                                <w:spacing w:before="60"/>
                                <w:jc w:val="center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w w:val="130"/>
                                </w:rPr>
                                <w:t>giugno</w:t>
                              </w:r>
                              <w:r w:rsidRPr="005F432D">
                                <w:rPr>
                                  <w:rFonts w:ascii="Georgia" w:hAnsi="Georgia"/>
                                  <w:b/>
                                  <w:w w:val="130"/>
                                </w:rPr>
                                <w:t xml:space="preserve"> 2019</w:t>
                              </w:r>
                            </w:p>
                            <w:p w:rsidR="00B8578D" w:rsidRPr="005F432D" w:rsidRDefault="00B8578D" w:rsidP="00F1591C">
                              <w:pPr>
                                <w:spacing w:line="100" w:lineRule="atLeast"/>
                                <w:ind w:right="85"/>
                                <w:jc w:val="center"/>
                                <w:rPr>
                                  <w:rFonts w:ascii="Georgia" w:hAnsi="Georgia"/>
                                  <w:b/>
                                  <w:w w:val="125"/>
                                  <w:sz w:val="4"/>
                                </w:rPr>
                              </w:pPr>
                            </w:p>
                            <w:p w:rsidR="00B8578D" w:rsidRPr="00050DBE" w:rsidRDefault="00050DBE" w:rsidP="00050DBE">
                              <w:pPr>
                                <w:spacing w:line="240" w:lineRule="atLeast"/>
                                <w:ind w:right="85"/>
                                <w:jc w:val="center"/>
                                <w:rPr>
                                  <w:rFonts w:ascii="Georgia" w:hAnsi="Georgia"/>
                                  <w:b/>
                                  <w:w w:val="125"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w w:val="125"/>
                                  <w:sz w:val="24"/>
                                </w:rPr>
                                <w:t>XIII DOMENICA DEL TEMPO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4.3pt;height:96.5pt;mso-position-horizontal-relative:char;mso-position-vertical-relative:line" coordsize="10590,21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2625;height: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+UfXBAAAA2gAAAA8AAABkcnMvZG93bnJldi54bWxEj1FrAjEQhN8L/Q9hC32rOa3UchqlVcS+&#10;Va0/YEm2l6OXzXEb9fz3piD4OMzMN8xs0YdGnaiTOrKB4aAARWyjq7kycPhZv7yDkoTssIlMBi4k&#10;sJg/PsywdPHMOzrtU6UyhKVEAz6lttRarKeAMogtcfZ+YxcwZdlV2nV4zvDQ6FFRvOmANecFjy0t&#10;Pdm//TEYkFVtx9Vu+70ZT16H/mhl8tmKMc9P/ccUVKI+3cO39pczMIL/K/kG6P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+UfXBAAAA2gAAAA8AAAAAAAAAAAAAAAAAnwIA&#10;AGRycy9kb3ducmV2LnhtbFBLBQYAAAAABAAEAPcAAACNAwAAAAA=&#10;">
                  <v:imagedata r:id="rId8" o:title=""/>
                </v:shape>
                <v:shape id="Picture 15" o:spid="_x0000_s1028" type="#_x0000_t75" style="position:absolute;left:2508;top:703;width:5072;height: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VdXDAAAA2gAAAA8AAABkcnMvZG93bnJldi54bWxEj0uLwkAQhO8L/oehBS+LTnRBNGYUERRh&#10;zcHXvcl0HpjpCZkxZv/9jrCwx6KqvqKSTW9q0VHrKssKppMIBHFmdcWFgtt1P16AcB5ZY22ZFPyQ&#10;g8168JFgrO2Lz9RdfCEChF2MCkrvm1hKl5Vk0E1sQxy83LYGfZBtIXWLrwA3tZxF0VwarDgslNjQ&#10;rqTscXkaBak+ZJ/p+dYsv+/HqjttD2k+N0qNhv12BcJT7//Df+2jVvAF7yvh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pV1cMAAADaAAAADwAAAAAAAAAAAAAAAACf&#10;AgAAZHJzL2Rvd25yZXYueG1sUEsFBgAAAAAEAAQA9wAAAI8DAAAAAA==&#10;">
                  <v:imagedata r:id="rId9" o:title=""/>
                </v:shape>
                <v:shape id="Picture 14" o:spid="_x0000_s1029" type="#_x0000_t75" style="position:absolute;left:2652;top:703;width:4686;height: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xbWLDAAAA2gAAAA8AAABkcnMvZG93bnJldi54bWxEj91qwkAUhO8LvsNyBG+KbpQSSnQVEQxt&#10;7UX9eYBD9pgEs2fj7jZJ394tFHo5zMw3zGozmEZ05HxtWcF8loAgLqyuuVRwOe+nryB8QNbYWCYF&#10;P+Rhsx49rTDTtucjdadQighhn6GCKoQ2k9IXFRn0M9sSR+9qncEQpSuldthHuGnkIklSabDmuFBh&#10;S7uKitvp20RKeszr29fh/dOZ+10GnT9/7IxSk/GwXYIINIT/8F/7TSt4gd8r8Qb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FtYs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7580;top:78;width:3010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ZLcQA&#10;AADaAAAADwAAAGRycy9kb3ducmV2LnhtbESPQWvCQBSE70L/w/IKvYhuLLS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WS3EAAAA2gAAAA8AAAAAAAAAAAAAAAAAmAIAAGRycy9k&#10;b3ducmV2LnhtbFBLBQYAAAAABAAEAPUAAACJAwAAAAA=&#10;" filled="f">
                  <v:textbox inset="0,0,0,0">
                    <w:txbxContent>
                      <w:p w:rsidR="00B8578D" w:rsidRPr="005F432D" w:rsidRDefault="00050DBE">
                        <w:pPr>
                          <w:spacing w:before="129"/>
                          <w:ind w:left="589" w:right="583"/>
                          <w:jc w:val="center"/>
                          <w:rPr>
                            <w:rFonts w:ascii="Georgia" w:hAnsi="Georgia"/>
                            <w:b/>
                            <w:sz w:val="52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52"/>
                          </w:rPr>
                          <w:t>30</w:t>
                        </w:r>
                      </w:p>
                      <w:p w:rsidR="00B8578D" w:rsidRPr="005F432D" w:rsidRDefault="00B8578D" w:rsidP="00C44D5D">
                        <w:pPr>
                          <w:spacing w:before="60"/>
                          <w:jc w:val="center"/>
                          <w:rPr>
                            <w:rFonts w:ascii="Georgia" w:hAnsi="Georgia"/>
                            <w:b/>
                          </w:rPr>
                        </w:pPr>
                        <w:proofErr w:type="gramStart"/>
                        <w:r>
                          <w:rPr>
                            <w:rFonts w:ascii="Georgia" w:hAnsi="Georgia"/>
                            <w:b/>
                            <w:w w:val="130"/>
                          </w:rPr>
                          <w:t>giugno</w:t>
                        </w:r>
                        <w:proofErr w:type="gramEnd"/>
                        <w:r w:rsidRPr="005F432D">
                          <w:rPr>
                            <w:rFonts w:ascii="Georgia" w:hAnsi="Georgia"/>
                            <w:b/>
                            <w:w w:val="130"/>
                          </w:rPr>
                          <w:t xml:space="preserve"> 2019</w:t>
                        </w:r>
                      </w:p>
                      <w:p w:rsidR="00B8578D" w:rsidRPr="005F432D" w:rsidRDefault="00B8578D" w:rsidP="00F1591C">
                        <w:pPr>
                          <w:spacing w:line="100" w:lineRule="atLeast"/>
                          <w:ind w:right="85"/>
                          <w:jc w:val="center"/>
                          <w:rPr>
                            <w:rFonts w:ascii="Georgia" w:hAnsi="Georgia"/>
                            <w:b/>
                            <w:w w:val="125"/>
                            <w:sz w:val="4"/>
                          </w:rPr>
                        </w:pPr>
                      </w:p>
                      <w:p w:rsidR="00B8578D" w:rsidRPr="00050DBE" w:rsidRDefault="00050DBE" w:rsidP="00050DBE">
                        <w:pPr>
                          <w:spacing w:line="240" w:lineRule="atLeast"/>
                          <w:ind w:right="85"/>
                          <w:jc w:val="center"/>
                          <w:rPr>
                            <w:rFonts w:ascii="Georgia" w:hAnsi="Georgia"/>
                            <w:b/>
                            <w:w w:val="125"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w w:val="125"/>
                            <w:sz w:val="24"/>
                          </w:rPr>
                          <w:t>XIII DOMENICA DEL TEMPO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2260" w:rsidRPr="00C44D5D" w:rsidRDefault="00C44D5D" w:rsidP="00171788">
      <w:pPr>
        <w:pStyle w:val="Titolo1"/>
        <w:spacing w:before="96" w:line="353" w:lineRule="exact"/>
        <w:ind w:left="0" w:right="0"/>
        <w:rPr>
          <w:rFonts w:ascii="Footlight MT Light" w:hAnsi="Footlight MT Light"/>
        </w:rPr>
      </w:pPr>
      <w:r w:rsidRPr="00C44D5D">
        <w:rPr>
          <w:rFonts w:ascii="Footlight MT Light" w:hAnsi="Footlight MT Light"/>
          <w:color w:val="000009"/>
        </w:rPr>
        <w:t>Comunità Cristiana di</w:t>
      </w:r>
    </w:p>
    <w:p w:rsidR="0052337A" w:rsidRDefault="00C44D5D" w:rsidP="00171788">
      <w:pPr>
        <w:spacing w:before="9" w:line="220" w:lineRule="auto"/>
        <w:jc w:val="center"/>
        <w:rPr>
          <w:rFonts w:ascii="Footlight MT Light" w:hAnsi="Footlight MT Light"/>
          <w:color w:val="000009"/>
          <w:spacing w:val="2"/>
          <w:sz w:val="32"/>
        </w:rPr>
      </w:pPr>
      <w:r w:rsidRPr="00C44D5D">
        <w:rPr>
          <w:rFonts w:ascii="Footlight MT Light" w:hAnsi="Footlight MT Light"/>
          <w:color w:val="000009"/>
          <w:sz w:val="32"/>
        </w:rPr>
        <w:t>sant’Alessandro, sa</w:t>
      </w:r>
      <w:r w:rsidR="00164743">
        <w:rPr>
          <w:rFonts w:ascii="Footlight MT Light" w:hAnsi="Footlight MT Light"/>
          <w:color w:val="000009"/>
          <w:sz w:val="32"/>
        </w:rPr>
        <w:t>n Giuseppe e santa Maria Assunta</w:t>
      </w:r>
      <w:r w:rsidRPr="00C44D5D">
        <w:rPr>
          <w:rFonts w:ascii="Footlight MT Light" w:hAnsi="Footlight MT Light"/>
          <w:color w:val="000009"/>
          <w:sz w:val="32"/>
        </w:rPr>
        <w:t xml:space="preserve"> in </w:t>
      </w:r>
      <w:r w:rsidRPr="00C44D5D">
        <w:rPr>
          <w:rFonts w:ascii="Footlight MT Light" w:hAnsi="Footlight MT Light"/>
          <w:color w:val="000009"/>
          <w:spacing w:val="-3"/>
          <w:sz w:val="32"/>
        </w:rPr>
        <w:t xml:space="preserve">Riva </w:t>
      </w:r>
      <w:r w:rsidRPr="00C44D5D">
        <w:rPr>
          <w:rFonts w:ascii="Footlight MT Light" w:hAnsi="Footlight MT Light"/>
          <w:color w:val="000009"/>
          <w:sz w:val="32"/>
        </w:rPr>
        <w:t xml:space="preserve">del </w:t>
      </w:r>
      <w:r w:rsidRPr="00C44D5D">
        <w:rPr>
          <w:rFonts w:ascii="Footlight MT Light" w:hAnsi="Footlight MT Light"/>
          <w:color w:val="000009"/>
          <w:spacing w:val="2"/>
          <w:sz w:val="32"/>
        </w:rPr>
        <w:t xml:space="preserve">Garda, </w:t>
      </w:r>
    </w:p>
    <w:p w:rsidR="000C5F4B" w:rsidRPr="00EA56AC" w:rsidRDefault="00C11F01" w:rsidP="00EA56AC">
      <w:pPr>
        <w:spacing w:before="9" w:line="220" w:lineRule="auto"/>
        <w:jc w:val="center"/>
        <w:rPr>
          <w:rFonts w:ascii="Footlight MT Light" w:hAnsi="Footlight MT Light"/>
          <w:sz w:val="20"/>
        </w:rPr>
      </w:pPr>
      <w:r>
        <w:rPr>
          <w:noProof/>
          <w:sz w:val="1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FC053E" wp14:editId="3D620E3D">
                <wp:simplePos x="0" y="0"/>
                <wp:positionH relativeFrom="margin">
                  <wp:posOffset>-188693</wp:posOffset>
                </wp:positionH>
                <wp:positionV relativeFrom="paragraph">
                  <wp:posOffset>185860</wp:posOffset>
                </wp:positionV>
                <wp:extent cx="6905625" cy="2757267"/>
                <wp:effectExtent l="0" t="0" r="9525" b="5080"/>
                <wp:wrapNone/>
                <wp:docPr id="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5625" cy="2757267"/>
                          <a:chOff x="0" y="1"/>
                          <a:chExt cx="6558622" cy="1575137"/>
                        </a:xfrm>
                      </wpg:grpSpPr>
                      <pic:pic xmlns:pic="http://schemas.openxmlformats.org/drawingml/2006/picture">
                        <pic:nvPicPr>
                          <pic:cNvPr id="9" name="Immagine 2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6558622" cy="157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4" descr="http://www.ilsalicegioioso.it/site/wp-content/uploads/2014/03/imagesJFHCXOE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158" y="1055424"/>
                            <a:ext cx="1434511" cy="41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620DC" id="Gruppo 28" o:spid="_x0000_s1026" style="position:absolute;margin-left:-14.85pt;margin-top:14.65pt;width:543.75pt;height:217.1pt;z-index:-251658240;mso-position-horizontal-relative:margin;mso-width-relative:margin;mso-height-relative:margin" coordorigin="" coordsize="65586,15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">
                <v:shape id="Immagine 27" o:spid="_x0000_s1027" type="#_x0000_t75" style="position:absolute;width:65586;height:15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h+DAAAAA2gAAAA8AAABkcnMvZG93bnJldi54bWxEj0+LwjAUxO+C3yE8YS+i6SqK1qYiC8Je&#10;xL97fzRv02LzUpqo9dsbYWGPw8z8hsnWna3FnVpfOVbwOU5AEBdOV2wUXM7b0QKED8gaa8ek4Eke&#10;1nm/l2Gq3YOPdD8FIyKEfYoKyhCaVEpflGTRj11DHL1f11oMUbZG6hYfEW5rOUmSubRYcVwosaGv&#10;korr6WYVTCu5tYE32iQ/fjfcH5bmONNKfQy6zQpEoC78h//a31rBEt5X4g2Q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yH4MAAAADaAAAADwAAAAAAAAAAAAAAAACfAgAA&#10;ZHJzL2Rvd25yZXYueG1sUEsFBgAAAAAEAAQA9wAAAIwDAAAAAA==&#10;">
                  <v:imagedata r:id="rId13" o:title=""/>
                  <v:path arrowok="t"/>
                </v:shape>
                <v:shape id="Immagine 4" o:spid="_x0000_s1028" type="#_x0000_t75" alt="http://www.ilsalicegioioso.it/site/wp-content/uploads/2014/03/imagesJFHCXOEB.jpg" style="position:absolute;left:49511;top:10554;width:14345;height:4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TkZfGAAAA2wAAAA8AAABkcnMvZG93bnJldi54bWxEj0FrwkAQhe8F/8MyQi9FNy1F2tRVpNDS&#10;HsSaCnocs9NsaHY2ZDca/71zKPQ2w3vz3jfz5eAbdaIu1oEN3E8zUMRlsDVXBnbfb5MnUDEhW2wC&#10;k4ELRVguRjdzzG0485ZORaqUhHDM0YBLqc21jqUjj3EaWmLRfkLnMcnaVdp2eJZw3+iHLJtpjzVL&#10;g8OWXh2Vv0XvDRTbw/qIX+/u0V72/WZ1vPt8pt6Y2/GwegGVaEj/5r/rDyv4Qi+/yAB6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ORl8YAAADbAAAADwAAAAAAAAAAAAAA&#10;AACfAgAAZHJzL2Rvd25yZXYueG1sUEsFBgAAAAAEAAQA9wAAAJIDAAAAAA==&#10;">
                  <v:imagedata r:id="rId14" o:title="imagesJFHCXOEB"/>
                  <v:path arrowok="t"/>
                </v:shape>
                <w10:wrap anchorx="margin"/>
              </v:group>
            </w:pict>
          </mc:Fallback>
        </mc:AlternateContent>
      </w:r>
      <w:r w:rsidR="00C44D5D" w:rsidRPr="00C44D5D">
        <w:rPr>
          <w:rFonts w:ascii="Footlight MT Light" w:hAnsi="Footlight MT Light"/>
          <w:color w:val="000009"/>
          <w:sz w:val="32"/>
        </w:rPr>
        <w:t>san Giorgio in</w:t>
      </w:r>
      <w:r w:rsidR="0052337A">
        <w:rPr>
          <w:rFonts w:ascii="Footlight MT Light" w:hAnsi="Footlight MT Light"/>
          <w:color w:val="000009"/>
          <w:sz w:val="32"/>
        </w:rPr>
        <w:t xml:space="preserve"> </w:t>
      </w:r>
      <w:r w:rsidR="00C44D5D" w:rsidRPr="00C44D5D">
        <w:rPr>
          <w:rFonts w:ascii="Footlight MT Light" w:hAnsi="Footlight MT Light"/>
          <w:color w:val="000009"/>
          <w:sz w:val="32"/>
        </w:rPr>
        <w:t>Pregasina</w:t>
      </w:r>
    </w:p>
    <w:p w:rsidR="00C11F01" w:rsidRPr="00C11F01" w:rsidRDefault="00C11F01" w:rsidP="000C5F4B">
      <w:pPr>
        <w:pStyle w:val="Corpotesto"/>
        <w:ind w:left="284"/>
        <w:rPr>
          <w:rFonts w:ascii="Tahoma"/>
          <w:b/>
          <w:color w:val="000009"/>
          <w:sz w:val="10"/>
          <w:szCs w:val="19"/>
        </w:rPr>
      </w:pPr>
    </w:p>
    <w:p w:rsidR="00C44D5D" w:rsidRPr="0012367D" w:rsidRDefault="00C44D5D" w:rsidP="00050DBE">
      <w:pPr>
        <w:pStyle w:val="Corpotesto"/>
        <w:rPr>
          <w:rFonts w:ascii="Tahoma"/>
          <w:b/>
          <w:szCs w:val="19"/>
        </w:rPr>
      </w:pPr>
      <w:r w:rsidRPr="0012367D">
        <w:rPr>
          <w:rFonts w:ascii="Tahoma"/>
          <w:b/>
          <w:color w:val="000009"/>
          <w:szCs w:val="19"/>
        </w:rPr>
        <w:t xml:space="preserve">Dal Vangelo secondo </w:t>
      </w:r>
      <w:r w:rsidR="002F06BD" w:rsidRPr="0012367D">
        <w:rPr>
          <w:rFonts w:ascii="Tahoma"/>
          <w:b/>
          <w:color w:val="000009"/>
          <w:szCs w:val="19"/>
        </w:rPr>
        <w:t>Giovanni</w:t>
      </w:r>
      <w:r w:rsidR="00B8578D" w:rsidRPr="0012367D">
        <w:rPr>
          <w:rFonts w:ascii="Tahoma"/>
          <w:b/>
          <w:color w:val="000009"/>
          <w:szCs w:val="19"/>
        </w:rPr>
        <w:t xml:space="preserve"> </w:t>
      </w:r>
      <w:r w:rsidRPr="0012367D">
        <w:rPr>
          <w:rFonts w:ascii="Tahoma"/>
          <w:b/>
          <w:color w:val="000009"/>
          <w:szCs w:val="19"/>
        </w:rPr>
        <w:t>(</w:t>
      </w:r>
      <w:r w:rsidR="002F06BD" w:rsidRPr="0012367D">
        <w:rPr>
          <w:rFonts w:ascii="Tahoma"/>
          <w:b/>
          <w:color w:val="000009"/>
          <w:szCs w:val="19"/>
        </w:rPr>
        <w:t>16</w:t>
      </w:r>
      <w:r w:rsidR="00A83A43" w:rsidRPr="0012367D">
        <w:rPr>
          <w:rFonts w:ascii="Tahoma"/>
          <w:b/>
          <w:color w:val="000009"/>
          <w:szCs w:val="19"/>
        </w:rPr>
        <w:t>,</w:t>
      </w:r>
      <w:r w:rsidR="002F06BD" w:rsidRPr="0012367D">
        <w:rPr>
          <w:rFonts w:ascii="Tahoma"/>
          <w:b/>
          <w:color w:val="000009"/>
          <w:szCs w:val="19"/>
        </w:rPr>
        <w:t>12</w:t>
      </w:r>
      <w:r w:rsidR="00B8578D" w:rsidRPr="0012367D">
        <w:rPr>
          <w:rFonts w:ascii="Tahoma"/>
          <w:b/>
          <w:color w:val="000009"/>
          <w:szCs w:val="19"/>
        </w:rPr>
        <w:t>-</w:t>
      </w:r>
      <w:r w:rsidR="002F06BD" w:rsidRPr="0012367D">
        <w:rPr>
          <w:rFonts w:ascii="Tahoma"/>
          <w:b/>
          <w:color w:val="000009"/>
          <w:szCs w:val="19"/>
        </w:rPr>
        <w:t>1</w:t>
      </w:r>
      <w:r w:rsidR="00B8578D" w:rsidRPr="0012367D">
        <w:rPr>
          <w:rFonts w:ascii="Tahoma"/>
          <w:b/>
          <w:color w:val="000009"/>
          <w:szCs w:val="19"/>
        </w:rPr>
        <w:t>5</w:t>
      </w:r>
      <w:r w:rsidR="00E62FF4" w:rsidRPr="0012367D">
        <w:rPr>
          <w:rFonts w:ascii="Tahoma"/>
          <w:b/>
          <w:color w:val="000009"/>
          <w:szCs w:val="19"/>
        </w:rPr>
        <w:t>)</w:t>
      </w:r>
    </w:p>
    <w:p w:rsidR="00050DBE" w:rsidRDefault="00050DBE" w:rsidP="00050DBE">
      <w:pPr>
        <w:widowControl/>
        <w:autoSpaceDE/>
        <w:autoSpaceDN/>
        <w:ind w:right="141"/>
        <w:jc w:val="both"/>
        <w:rPr>
          <w:rFonts w:ascii="Tahoma" w:hAnsi="Tahoma"/>
          <w:color w:val="000009"/>
          <w:szCs w:val="19"/>
        </w:rPr>
      </w:pPr>
      <w:r w:rsidRPr="00050DBE">
        <w:rPr>
          <w:rFonts w:ascii="Tahoma" w:hAnsi="Tahoma"/>
          <w:color w:val="000009"/>
          <w:szCs w:val="19"/>
        </w:rPr>
        <w:t>Mentre stavano compiendosi i giorni in cui sarebbe stato elevato in alto, Gesù prese la ferma decisione di mettersi in cammino verso Gerusalemme e</w:t>
      </w:r>
      <w:r>
        <w:rPr>
          <w:rFonts w:ascii="Tahoma" w:hAnsi="Tahoma"/>
          <w:color w:val="000009"/>
          <w:szCs w:val="19"/>
        </w:rPr>
        <w:t xml:space="preserve"> mandò messaggeri davanti a sé.</w:t>
      </w:r>
      <w:r w:rsidR="00167C1B">
        <w:rPr>
          <w:rFonts w:ascii="Tahoma" w:hAnsi="Tahoma"/>
          <w:color w:val="000009"/>
          <w:szCs w:val="19"/>
        </w:rPr>
        <w:t xml:space="preserve"> </w:t>
      </w:r>
      <w:r w:rsidRPr="00050DBE">
        <w:rPr>
          <w:rFonts w:ascii="Tahoma" w:hAnsi="Tahoma"/>
          <w:color w:val="000009"/>
          <w:szCs w:val="19"/>
        </w:rPr>
        <w:t>Questi si incamminarono ed entrarono in un villaggio di Samaritani per preparargli l’ingresso. Ma essi non vollero riceverlo, perché era chiaramente in cammino verso Gerusalemme. Quando videro ciò, i discepoli Giacomo e Giovanni dissero: «Signore, vuoi che diciamo che scenda un fuoco dal cielo e li consumi?». Si voltò e li rimproverò. E si misero in cammino verso un altro villaggio.</w:t>
      </w:r>
      <w:r>
        <w:rPr>
          <w:rFonts w:ascii="Tahoma" w:hAnsi="Tahoma"/>
          <w:color w:val="000009"/>
          <w:szCs w:val="19"/>
        </w:rPr>
        <w:t xml:space="preserve"> </w:t>
      </w:r>
      <w:r w:rsidRPr="00050DBE">
        <w:rPr>
          <w:rFonts w:ascii="Tahoma" w:hAnsi="Tahoma"/>
          <w:color w:val="000009"/>
          <w:szCs w:val="19"/>
        </w:rPr>
        <w:t xml:space="preserve">Mentre camminavano per la strada, un tale gli disse: «Ti seguirò dovunque tu vada». E Gesù gli rispose: «Le volpi hanno le loro tane e gli uccelli del cielo i loro nidi, ma il Figlio dell’uomo non ha dove posare il capo». A un altro disse: «Seguimi». E costui rispose: «Signore, permettimi di andare prima a seppellire mio padre». Gli replicò: «Lascia che i morti seppelliscano i loro morti; tu invece va’ e annuncia il regno di Dio». Un altro disse: </w:t>
      </w:r>
    </w:p>
    <w:p w:rsidR="00050DBE" w:rsidRDefault="00050DBE" w:rsidP="00050DBE">
      <w:pPr>
        <w:widowControl/>
        <w:autoSpaceDE/>
        <w:autoSpaceDN/>
        <w:ind w:right="141"/>
        <w:jc w:val="both"/>
        <w:rPr>
          <w:rFonts w:ascii="Tahoma" w:hAnsi="Tahoma"/>
          <w:color w:val="000009"/>
          <w:szCs w:val="19"/>
        </w:rPr>
      </w:pPr>
      <w:r w:rsidRPr="00050DBE">
        <w:rPr>
          <w:rFonts w:ascii="Tahoma" w:hAnsi="Tahoma"/>
          <w:color w:val="000009"/>
          <w:szCs w:val="19"/>
        </w:rPr>
        <w:t xml:space="preserve">«Ti seguirò, Signore; prima però lascia che io mi congedi da quelli di casa mia». </w:t>
      </w:r>
    </w:p>
    <w:p w:rsidR="00050DBE" w:rsidRDefault="00050DBE" w:rsidP="00050DBE">
      <w:pPr>
        <w:widowControl/>
        <w:autoSpaceDE/>
        <w:autoSpaceDN/>
        <w:ind w:right="141"/>
        <w:jc w:val="both"/>
        <w:rPr>
          <w:rFonts w:ascii="Tahoma" w:hAnsi="Tahoma"/>
          <w:color w:val="000009"/>
          <w:szCs w:val="19"/>
        </w:rPr>
      </w:pPr>
      <w:r w:rsidRPr="00050DBE">
        <w:rPr>
          <w:rFonts w:ascii="Tahoma" w:hAnsi="Tahoma"/>
          <w:color w:val="000009"/>
          <w:szCs w:val="19"/>
        </w:rPr>
        <w:t xml:space="preserve">Ma Gesù gli rispose: «Nessuno che mette mano all’aratro e poi si volge indietro, </w:t>
      </w:r>
    </w:p>
    <w:p w:rsidR="00522C4F" w:rsidRDefault="00050DBE" w:rsidP="00050DBE">
      <w:pPr>
        <w:widowControl/>
        <w:autoSpaceDE/>
        <w:autoSpaceDN/>
        <w:ind w:right="141"/>
        <w:jc w:val="both"/>
        <w:rPr>
          <w:b/>
          <w:sz w:val="10"/>
          <w:szCs w:val="10"/>
          <w:lang w:bidi="ar-SA"/>
        </w:rPr>
      </w:pPr>
      <w:r w:rsidRPr="00050DBE">
        <w:rPr>
          <w:rFonts w:ascii="Tahoma" w:hAnsi="Tahoma"/>
          <w:color w:val="000009"/>
          <w:szCs w:val="19"/>
        </w:rPr>
        <w:t>è adatto per il regno di Dio».</w:t>
      </w:r>
    </w:p>
    <w:p w:rsidR="0037751E" w:rsidRPr="0037751E" w:rsidRDefault="00522C4F" w:rsidP="0037751E">
      <w:pPr>
        <w:pStyle w:val="Nessunaspaziatura"/>
        <w:ind w:left="1416" w:firstLine="708"/>
        <w:rPr>
          <w:b/>
          <w:sz w:val="12"/>
          <w:szCs w:val="28"/>
        </w:rPr>
      </w:pPr>
      <w:r w:rsidRPr="0037751E">
        <w:rPr>
          <w:b/>
          <w:sz w:val="2"/>
          <w:szCs w:val="10"/>
          <w:lang w:bidi="ar-SA"/>
        </w:rPr>
        <w:t xml:space="preserve">                                       </w:t>
      </w:r>
      <w:r w:rsidR="0037751E" w:rsidRPr="0037751E">
        <w:rPr>
          <w:b/>
          <w:sz w:val="12"/>
          <w:szCs w:val="28"/>
        </w:rPr>
        <w:t xml:space="preserve">                 </w:t>
      </w:r>
    </w:p>
    <w:p w:rsidR="00050DBE" w:rsidRPr="00050DBE" w:rsidRDefault="00050DBE" w:rsidP="00050DBE">
      <w:pPr>
        <w:widowControl/>
        <w:autoSpaceDE/>
        <w:autoSpaceDN/>
        <w:ind w:left="3540"/>
        <w:jc w:val="both"/>
        <w:rPr>
          <w:b/>
          <w:sz w:val="28"/>
          <w:szCs w:val="28"/>
          <w:lang w:bidi="ar-SA"/>
        </w:rPr>
      </w:pPr>
      <w:r w:rsidRPr="00050DBE">
        <w:rPr>
          <w:b/>
          <w:sz w:val="28"/>
          <w:szCs w:val="28"/>
          <w:lang w:bidi="ar-SA"/>
        </w:rPr>
        <w:t>Senza di Te non ho alcun bene</w:t>
      </w:r>
    </w:p>
    <w:p w:rsidR="00050DBE" w:rsidRPr="00050DBE" w:rsidRDefault="00050DBE" w:rsidP="00050DBE">
      <w:pPr>
        <w:widowControl/>
        <w:autoSpaceDE/>
        <w:autoSpaceDN/>
        <w:ind w:right="-1"/>
        <w:jc w:val="both"/>
        <w:rPr>
          <w:lang w:bidi="ar-SA"/>
        </w:rPr>
      </w:pPr>
      <w:r w:rsidRPr="00050DBE">
        <w:rPr>
          <w:lang w:bidi="ar-SA"/>
        </w:rPr>
        <w:t>Quando si incontrano persone disinteressate, pulite, piene di sincero entusiasmo per le cose belle e buone di questo mondo e per il regno di Dio; quando si incontrano persone per le quali risulta chiaro che Dio costituisce per loro il primo valore, allora sentiamo che la nostra fede è alimentata e si irrobustisce. La fede è certamente e soprattutto un atteggiamento interiore, ma essa ha pure bisogno di conferme esterne per poter trovare la forza nei momenti difficili della vita.</w:t>
      </w:r>
      <w:r>
        <w:rPr>
          <w:lang w:bidi="ar-SA"/>
        </w:rPr>
        <w:t xml:space="preserve"> </w:t>
      </w:r>
      <w:r w:rsidRPr="00050DBE">
        <w:rPr>
          <w:lang w:bidi="ar-SA"/>
        </w:rPr>
        <w:t>Ecco perché il Signore chiede ai suoi discepoli delle scelte radicali, delle scelte al di sopra di ogni ambiguità possano costituire un elemento di conforto e di incoraggiamento reciproco nel comune e difficile cammino di fede.</w:t>
      </w:r>
    </w:p>
    <w:p w:rsidR="00050DBE" w:rsidRPr="00050DBE" w:rsidRDefault="00050DBE" w:rsidP="00050DBE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50DBE">
        <w:rPr>
          <w:lang w:bidi="ar-SA"/>
        </w:rPr>
        <w:t>Il nostro merito maggiore da</w:t>
      </w:r>
      <w:r w:rsidR="00D0502C">
        <w:rPr>
          <w:lang w:bidi="ar-SA"/>
        </w:rPr>
        <w:t>vanti a D</w:t>
      </w:r>
      <w:r w:rsidRPr="00050DBE">
        <w:rPr>
          <w:lang w:bidi="ar-SA"/>
        </w:rPr>
        <w:t>io per sempre sarà proprio quello di aver suscitato e consolidato la fede e la speranza nel cuore dei nostri fratelli. Viceversa il rimprovero maggiore sarà quello di aver messo in difficoltà questa stessa fede nel cuore dei fedeli con il nostro comportamento.</w:t>
      </w:r>
      <w:r>
        <w:rPr>
          <w:lang w:bidi="ar-SA"/>
        </w:rPr>
        <w:t xml:space="preserve"> </w:t>
      </w:r>
      <w:r w:rsidRPr="00050DBE">
        <w:rPr>
          <w:lang w:bidi="ar-SA"/>
        </w:rPr>
        <w:t>«</w:t>
      </w:r>
      <w:r w:rsidRPr="00050DBE">
        <w:rPr>
          <w:i/>
          <w:iCs/>
          <w:lang w:bidi="ar-SA"/>
        </w:rPr>
        <w:t>Il Figlio dell’uomo non ha dove posare il capo</w:t>
      </w:r>
      <w:r w:rsidRPr="00050DBE">
        <w:rPr>
          <w:lang w:bidi="ar-SA"/>
        </w:rPr>
        <w:t>». La testimonianza di un autentico distacco dai beni materiali, la sincera gratuità, l’impegno disinteressato, sono tutti atteggiamenti che annunciano il Vangelo e confortano la fede più di tante chiacchiere. «</w:t>
      </w:r>
      <w:r w:rsidRPr="00050DBE">
        <w:rPr>
          <w:i/>
          <w:iCs/>
          <w:lang w:bidi="ar-SA"/>
        </w:rPr>
        <w:t>Lascia che i morti seppelliscano i loro morti</w:t>
      </w:r>
      <w:r w:rsidRPr="00050DBE">
        <w:rPr>
          <w:lang w:bidi="ar-SA"/>
        </w:rPr>
        <w:t>». Le esigenze evangeliche superano la semplice pratica di riti e tradizioni. La carità è infinitamente superiore all’adempimento di tutti quei gesti di pietà che qualche volta sono anche un alibi per nascondere il rifiuto di un impegno più costoso.</w:t>
      </w:r>
      <w:r>
        <w:rPr>
          <w:lang w:bidi="ar-SA"/>
        </w:rPr>
        <w:t xml:space="preserve"> </w:t>
      </w:r>
      <w:r w:rsidRPr="00050DBE">
        <w:rPr>
          <w:lang w:bidi="ar-SA"/>
        </w:rPr>
        <w:t>«</w:t>
      </w:r>
      <w:r w:rsidRPr="00050DBE">
        <w:rPr>
          <w:i/>
          <w:iCs/>
          <w:lang w:bidi="ar-SA"/>
        </w:rPr>
        <w:t>Nessuno che ha messo mano all’aratro e poi si volge indietro è adatto per il Regno di Dio</w:t>
      </w:r>
      <w:r w:rsidRPr="00050DBE">
        <w:rPr>
          <w:lang w:bidi="ar-SA"/>
        </w:rPr>
        <w:t>». Le scelte evangeliche comportano anche dei momenti di debolezza, ma non sopportano l’ambiguità. Soltanto chi, pur nella fragilità della vita umana, dà una chiara testimonianza di onestà, senza secondi fini, arriva a toccare il cuore dei fratelli. Tuttavia anche di fronte alla testimonianza più luminosa il Vangelo ci ricorda che ci può essere la chiusura del cuore, il rifiuto.</w:t>
      </w:r>
      <w:r>
        <w:rPr>
          <w:lang w:bidi="ar-SA"/>
        </w:rPr>
        <w:t xml:space="preserve"> </w:t>
      </w:r>
      <w:r w:rsidRPr="00050DBE">
        <w:rPr>
          <w:lang w:bidi="ar-SA"/>
        </w:rPr>
        <w:t>E’ il mistero del male e della libertà umana. «</w:t>
      </w:r>
      <w:r w:rsidRPr="00050DBE">
        <w:rPr>
          <w:i/>
          <w:iCs/>
          <w:lang w:bidi="ar-SA"/>
        </w:rPr>
        <w:t>Signore, vuoi che diciamo che scenda un fuoco dal cielo e li consumi?</w:t>
      </w:r>
      <w:r w:rsidRPr="00050DBE">
        <w:rPr>
          <w:lang w:bidi="ar-SA"/>
        </w:rPr>
        <w:t>». Il rimprovero e l’atteggiamento di Gesù di fronte a tale richiesta ha un duplice significato. In primo luogo non spetta a noi giudicare, condannare e comminare castighi. In secondo luogo il nostro compito resta quello di continuare a testimoniare i valori evangelici, senza lasciarci chiudere il cuore dalle delusioni e dalle ingratitudini. Non è in base ai frutti o ai riconoscimenti ricevuti, ma in base alla testimonianza che saremo giudicati degni del Regno.</w:t>
      </w:r>
      <w:r w:rsidRPr="00050DBE">
        <w:rPr>
          <w:lang w:bidi="ar-SA"/>
        </w:rPr>
        <w:tab/>
      </w:r>
      <w:r w:rsidRPr="00050DBE">
        <w:rPr>
          <w:lang w:bidi="ar-SA"/>
        </w:rPr>
        <w:tab/>
      </w:r>
      <w:r w:rsidRPr="00050DBE">
        <w:rPr>
          <w:lang w:bidi="ar-SA"/>
        </w:rPr>
        <w:tab/>
      </w:r>
      <w:r w:rsidRPr="00050DBE">
        <w:rPr>
          <w:lang w:bidi="ar-SA"/>
        </w:rPr>
        <w:tab/>
        <w:t xml:space="preserve">              Silvano Sirboni</w:t>
      </w: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A82260" w:rsidTr="007B5A9E">
        <w:trPr>
          <w:trHeight w:val="3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2260" w:rsidRDefault="00DE2F76" w:rsidP="00DE2F76">
            <w:pPr>
              <w:pStyle w:val="TableParagraph"/>
              <w:spacing w:before="24" w:line="240" w:lineRule="auto"/>
              <w:ind w:left="3818" w:right="4104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z w:val="24"/>
              </w:rPr>
              <w:t xml:space="preserve">Vita della </w:t>
            </w:r>
            <w:r w:rsidR="00C44D5D">
              <w:rPr>
                <w:rFonts w:ascii="Trebuchet MS" w:hAnsi="Trebuchet MS"/>
                <w:b/>
                <w:color w:val="FFFFFF"/>
                <w:sz w:val="24"/>
              </w:rPr>
              <w:t>comunità</w:t>
            </w:r>
          </w:p>
        </w:tc>
      </w:tr>
      <w:tr w:rsidR="00D0502C" w:rsidRPr="00591F41" w:rsidTr="0067074B">
        <w:trPr>
          <w:trHeight w:val="773"/>
        </w:trPr>
        <w:tc>
          <w:tcPr>
            <w:tcW w:w="5387" w:type="dxa"/>
            <w:vAlign w:val="center"/>
          </w:tcPr>
          <w:p w:rsidR="00D0502C" w:rsidRPr="00586696" w:rsidRDefault="00D0502C" w:rsidP="0067074B">
            <w:pPr>
              <w:pStyle w:val="TableParagraph"/>
              <w:spacing w:before="34" w:line="240" w:lineRule="auto"/>
              <w:ind w:left="0" w:right="57"/>
              <w:jc w:val="both"/>
              <w:rPr>
                <w:b/>
                <w:lang w:bidi="ar-SA"/>
              </w:rPr>
            </w:pPr>
            <w:r>
              <w:t>In questi giorni ar</w:t>
            </w:r>
            <w:r w:rsidRPr="00D0502C">
              <w:t>r</w:t>
            </w:r>
            <w:r>
              <w:t xml:space="preserve">ivano </w:t>
            </w:r>
            <w:r w:rsidR="00395CAB">
              <w:t xml:space="preserve">per un periodo </w:t>
            </w:r>
            <w:r w:rsidR="00167C1B">
              <w:t xml:space="preserve">nella nostra comunità </w:t>
            </w:r>
            <w:r w:rsidRPr="0065686C">
              <w:rPr>
                <w:b/>
              </w:rPr>
              <w:t xml:space="preserve">padre </w:t>
            </w:r>
            <w:r>
              <w:rPr>
                <w:b/>
              </w:rPr>
              <w:t xml:space="preserve">Loris </w:t>
            </w:r>
            <w:r w:rsidR="00BF1504">
              <w:rPr>
                <w:b/>
              </w:rPr>
              <w:t xml:space="preserve">Floriani </w:t>
            </w:r>
            <w:r>
              <w:rPr>
                <w:b/>
              </w:rPr>
              <w:t>e don Yu Lai</w:t>
            </w:r>
            <w:r>
              <w:t>. Accogliamo con riconoscenza il dono di questi sacerdoti che il Signore ci fa.</w:t>
            </w:r>
          </w:p>
        </w:tc>
        <w:tc>
          <w:tcPr>
            <w:tcW w:w="5103" w:type="dxa"/>
            <w:vMerge w:val="restart"/>
            <w:vAlign w:val="center"/>
          </w:tcPr>
          <w:p w:rsidR="00D0502C" w:rsidRDefault="00D0502C" w:rsidP="00DE4CE8">
            <w:pPr>
              <w:ind w:right="132"/>
              <w:jc w:val="both"/>
            </w:pPr>
            <w:r>
              <w:rPr>
                <w:b/>
                <w:lang w:bidi="ar-SA"/>
              </w:rPr>
              <w:t xml:space="preserve">Lunedì 1 luglio </w:t>
            </w:r>
            <w:r>
              <w:rPr>
                <w:lang w:bidi="ar-SA"/>
              </w:rPr>
              <w:t>i</w:t>
            </w:r>
            <w:r w:rsidRPr="00AE32D6">
              <w:rPr>
                <w:lang w:bidi="ar-SA"/>
              </w:rPr>
              <w:t xml:space="preserve">l Grest </w:t>
            </w:r>
            <w:r>
              <w:rPr>
                <w:lang w:bidi="ar-SA"/>
              </w:rPr>
              <w:t>prosegue</w:t>
            </w:r>
            <w:r w:rsidR="00167C1B">
              <w:rPr>
                <w:lang w:bidi="ar-SA"/>
              </w:rPr>
              <w:t>,</w:t>
            </w:r>
            <w:r>
              <w:rPr>
                <w:lang w:bidi="ar-SA"/>
              </w:rPr>
              <w:t xml:space="preserve"> in orario mattutino</w:t>
            </w:r>
            <w:r w:rsidR="00167C1B">
              <w:rPr>
                <w:lang w:bidi="ar-SA"/>
              </w:rPr>
              <w:t>,</w:t>
            </w:r>
            <w:r>
              <w:rPr>
                <w:lang w:bidi="ar-SA"/>
              </w:rPr>
              <w:t xml:space="preserve"> fino a</w:t>
            </w:r>
            <w:r w:rsidRPr="00AE32D6">
              <w:rPr>
                <w:lang w:bidi="ar-SA"/>
              </w:rPr>
              <w:t>l 12 luglio.</w:t>
            </w:r>
            <w:r>
              <w:rPr>
                <w:b/>
                <w:lang w:bidi="ar-SA"/>
              </w:rPr>
              <w:t xml:space="preserve"> </w:t>
            </w:r>
          </w:p>
          <w:p w:rsidR="00DE4CE8" w:rsidRDefault="00DE4CE8" w:rsidP="00DE4CE8">
            <w:pPr>
              <w:ind w:right="132"/>
              <w:jc w:val="both"/>
            </w:pPr>
            <w:r>
              <w:rPr>
                <w:b/>
              </w:rPr>
              <w:t>Da domenica 7 a sabato 13</w:t>
            </w:r>
            <w:r w:rsidRPr="00902361">
              <w:t xml:space="preserve"> </w:t>
            </w:r>
            <w:r>
              <w:t xml:space="preserve">i ragazzi delle elementari della comunità vivranno una </w:t>
            </w:r>
            <w:r w:rsidRPr="00902361">
              <w:t>sett</w:t>
            </w:r>
            <w:r>
              <w:t>imana di campeggio a Breguzzo.</w:t>
            </w:r>
          </w:p>
          <w:p w:rsidR="00D0502C" w:rsidRPr="00586696" w:rsidRDefault="00DE4CE8" w:rsidP="00DE4CE8">
            <w:pPr>
              <w:pStyle w:val="TableParagraph"/>
              <w:spacing w:before="34" w:line="240" w:lineRule="auto"/>
              <w:ind w:left="0" w:right="57"/>
              <w:jc w:val="both"/>
              <w:rPr>
                <w:b/>
                <w:lang w:bidi="ar-SA"/>
              </w:rPr>
            </w:pPr>
            <w:r w:rsidRPr="00902361">
              <w:t>Accompagniamo gli animatori</w:t>
            </w:r>
            <w:r>
              <w:t>, giovani e adulti, bambini e</w:t>
            </w:r>
            <w:r w:rsidRPr="00902361">
              <w:t xml:space="preserve"> ragazzi con la nostra preghiera</w:t>
            </w:r>
            <w:r>
              <w:t xml:space="preserve">. </w:t>
            </w:r>
            <w:r w:rsidR="00BF1504">
              <w:t>P</w:t>
            </w:r>
            <w:r w:rsidRPr="00902361">
              <w:t xml:space="preserve">ossano </w:t>
            </w:r>
            <w:r>
              <w:t>conoscere e f</w:t>
            </w:r>
            <w:r w:rsidRPr="00902361">
              <w:t xml:space="preserve">ar conoscere </w:t>
            </w:r>
            <w:r>
              <w:t>sempre di</w:t>
            </w:r>
            <w:r w:rsidRPr="00902361">
              <w:t xml:space="preserve"> più</w:t>
            </w:r>
            <w:r>
              <w:t xml:space="preserve"> il</w:t>
            </w:r>
            <w:r w:rsidRPr="00902361">
              <w:t xml:space="preserve"> volto di Gesù.</w:t>
            </w:r>
          </w:p>
        </w:tc>
      </w:tr>
      <w:tr w:rsidR="00D0502C" w:rsidRPr="00591F41" w:rsidTr="0067074B">
        <w:trPr>
          <w:trHeight w:val="772"/>
        </w:trPr>
        <w:tc>
          <w:tcPr>
            <w:tcW w:w="5387" w:type="dxa"/>
            <w:vAlign w:val="center"/>
          </w:tcPr>
          <w:p w:rsidR="00D0502C" w:rsidRDefault="00D0502C" w:rsidP="00AE32D6">
            <w:pPr>
              <w:pStyle w:val="TableParagraph"/>
              <w:spacing w:before="34" w:line="240" w:lineRule="auto"/>
              <w:ind w:left="0" w:right="57"/>
              <w:jc w:val="both"/>
            </w:pPr>
            <w:r w:rsidRPr="00D0502C">
              <w:rPr>
                <w:b/>
                <w:lang w:bidi="ar-SA"/>
              </w:rPr>
              <w:t>Venerdì 5</w:t>
            </w:r>
            <w:r>
              <w:rPr>
                <w:lang w:bidi="ar-SA"/>
              </w:rPr>
              <w:t xml:space="preserve"> Primo venerdì del mese, i ministri straordinari della Comunione portano Gesù Eucaristia ai malati ed anziani della nostra Comunità.</w:t>
            </w:r>
          </w:p>
        </w:tc>
        <w:tc>
          <w:tcPr>
            <w:tcW w:w="5103" w:type="dxa"/>
            <w:vMerge/>
            <w:vAlign w:val="center"/>
          </w:tcPr>
          <w:p w:rsidR="00D0502C" w:rsidRDefault="00D0502C" w:rsidP="00AE32D6">
            <w:pPr>
              <w:ind w:left="152" w:right="132"/>
              <w:jc w:val="both"/>
              <w:rPr>
                <w:b/>
                <w:lang w:bidi="ar-SA"/>
              </w:rPr>
            </w:pPr>
          </w:p>
        </w:tc>
      </w:tr>
    </w:tbl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992"/>
        <w:gridCol w:w="3126"/>
        <w:gridCol w:w="3113"/>
      </w:tblGrid>
      <w:tr w:rsidR="00D7408E" w:rsidRPr="00D7408E" w:rsidTr="00D7408E">
        <w:trPr>
          <w:trHeight w:val="410"/>
        </w:trPr>
        <w:tc>
          <w:tcPr>
            <w:tcW w:w="10348" w:type="dxa"/>
            <w:gridSpan w:val="4"/>
            <w:shd w:val="clear" w:color="auto" w:fill="000000" w:themeFill="text1"/>
            <w:vAlign w:val="center"/>
          </w:tcPr>
          <w:p w:rsidR="005660A3" w:rsidRPr="00D7408E" w:rsidRDefault="005660A3" w:rsidP="00050DBE">
            <w:pPr>
              <w:pageBreakBefore/>
              <w:jc w:val="center"/>
              <w:rPr>
                <w:color w:val="FFFFFF" w:themeColor="background1"/>
              </w:rPr>
            </w:pPr>
            <w:r w:rsidRPr="00D7408E">
              <w:rPr>
                <w:color w:val="FFFFFF" w:themeColor="background1"/>
              </w:rPr>
              <w:lastRenderedPageBreak/>
              <w:br w:type="page"/>
            </w:r>
            <w:r w:rsidR="000D3617" w:rsidRPr="00D7408E">
              <w:rPr>
                <w:rFonts w:ascii="Trebuchet MS"/>
                <w:b/>
                <w:color w:val="FFFFFF" w:themeColor="background1"/>
                <w:sz w:val="28"/>
              </w:rPr>
              <w:t>Intenzioni Sante Messe dal</w:t>
            </w:r>
            <w:r w:rsidR="00BA6A9D" w:rsidRPr="00D7408E">
              <w:rPr>
                <w:rFonts w:ascii="Trebuchet MS"/>
                <w:b/>
                <w:color w:val="FFFFFF" w:themeColor="background1"/>
                <w:sz w:val="28"/>
              </w:rPr>
              <w:t xml:space="preserve"> </w:t>
            </w:r>
            <w:r w:rsidR="00050DBE">
              <w:rPr>
                <w:rFonts w:ascii="Trebuchet MS"/>
                <w:b/>
                <w:color w:val="FFFFFF" w:themeColor="background1"/>
                <w:sz w:val="28"/>
              </w:rPr>
              <w:t xml:space="preserve">30 </w:t>
            </w:r>
            <w:r w:rsidR="007D4504">
              <w:rPr>
                <w:rFonts w:ascii="Trebuchet MS"/>
                <w:b/>
                <w:color w:val="FFFFFF" w:themeColor="background1"/>
                <w:sz w:val="28"/>
              </w:rPr>
              <w:t>giugno</w:t>
            </w:r>
            <w:r w:rsidR="004A3927" w:rsidRPr="00D7408E">
              <w:rPr>
                <w:rFonts w:ascii="Trebuchet MS"/>
                <w:b/>
                <w:color w:val="FFFFFF" w:themeColor="background1"/>
                <w:sz w:val="28"/>
              </w:rPr>
              <w:t xml:space="preserve"> </w:t>
            </w:r>
            <w:r w:rsidR="00050DBE">
              <w:rPr>
                <w:rFonts w:ascii="Trebuchet MS"/>
                <w:b/>
                <w:color w:val="FFFFFF" w:themeColor="background1"/>
                <w:sz w:val="28"/>
              </w:rPr>
              <w:t xml:space="preserve">al 7 luglio </w:t>
            </w:r>
            <w:r w:rsidRPr="00D7408E">
              <w:rPr>
                <w:rFonts w:ascii="Trebuchet MS"/>
                <w:b/>
                <w:color w:val="FFFFFF" w:themeColor="background1"/>
                <w:sz w:val="28"/>
              </w:rPr>
              <w:t>2019</w:t>
            </w:r>
          </w:p>
        </w:tc>
      </w:tr>
      <w:tr w:rsidR="002F06BD" w:rsidRPr="00013196" w:rsidTr="007F0F5A">
        <w:trPr>
          <w:trHeight w:val="284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2F06BD" w:rsidRPr="00013196" w:rsidRDefault="002F06BD" w:rsidP="00050DBE">
            <w:pPr>
              <w:pStyle w:val="TableParagraph"/>
              <w:spacing w:before="27"/>
              <w:ind w:left="2557" w:hanging="2557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01319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DOMENICA </w:t>
            </w:r>
            <w:r w:rsidR="00050DB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30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GIUGNO – </w:t>
            </w:r>
            <w:r w:rsidR="00050DBE" w:rsidRPr="00050DB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XIII DOMENICA DEL TEMPO</w:t>
            </w:r>
            <w:r w:rsidR="00455ED2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– giornata per la carità del Papa</w:t>
            </w:r>
          </w:p>
        </w:tc>
      </w:tr>
      <w:tr w:rsidR="00BC54C1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  <w:r w:rsidRPr="00CC4C16">
              <w:rPr>
                <w:i/>
              </w:rPr>
              <w:t>+ Alba Chiara e Mattia</w:t>
            </w:r>
          </w:p>
        </w:tc>
        <w:tc>
          <w:tcPr>
            <w:tcW w:w="3113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</w:p>
        </w:tc>
      </w:tr>
      <w:tr w:rsidR="00BC54C1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Tomaso</w:t>
            </w:r>
          </w:p>
        </w:tc>
        <w:tc>
          <w:tcPr>
            <w:tcW w:w="992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  <w:r w:rsidRPr="00CC4C16">
              <w:rPr>
                <w:i/>
              </w:rPr>
              <w:t>Intenzioni offerente</w:t>
            </w:r>
          </w:p>
        </w:tc>
        <w:tc>
          <w:tcPr>
            <w:tcW w:w="3113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</w:p>
        </w:tc>
      </w:tr>
      <w:tr w:rsidR="00BC54C1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 xml:space="preserve">san Giuseppe </w:t>
            </w:r>
          </w:p>
        </w:tc>
        <w:tc>
          <w:tcPr>
            <w:tcW w:w="992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10,00</w:t>
            </w:r>
          </w:p>
        </w:tc>
        <w:tc>
          <w:tcPr>
            <w:tcW w:w="3126" w:type="dxa"/>
            <w:shd w:val="clear" w:color="auto" w:fill="FFFFFF"/>
          </w:tcPr>
          <w:p w:rsidR="00BC54C1" w:rsidRPr="00CC4C16" w:rsidRDefault="00BC54C1" w:rsidP="00455ED2">
            <w:pPr>
              <w:rPr>
                <w:i/>
              </w:rPr>
            </w:pPr>
            <w:r w:rsidRPr="00CC4C16">
              <w:rPr>
                <w:i/>
              </w:rPr>
              <w:t>+</w:t>
            </w:r>
            <w:r w:rsidR="00455ED2">
              <w:rPr>
                <w:i/>
              </w:rPr>
              <w:t xml:space="preserve"> </w:t>
            </w:r>
            <w:r w:rsidRPr="00CC4C16">
              <w:rPr>
                <w:i/>
              </w:rPr>
              <w:t>Ivo Piccini</w:t>
            </w:r>
            <w:r w:rsidR="00455ED2">
              <w:rPr>
                <w:i/>
              </w:rPr>
              <w:t xml:space="preserve"> e def. Fam. Piccini</w:t>
            </w:r>
          </w:p>
        </w:tc>
        <w:tc>
          <w:tcPr>
            <w:tcW w:w="3113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  <w:r w:rsidRPr="00CC4C16">
              <w:rPr>
                <w:i/>
              </w:rPr>
              <w:t>+ Santorum Luciano</w:t>
            </w:r>
          </w:p>
        </w:tc>
      </w:tr>
      <w:tr w:rsidR="00BC54C1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Giorgio in Pregasina</w:t>
            </w:r>
          </w:p>
        </w:tc>
        <w:tc>
          <w:tcPr>
            <w:tcW w:w="992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10,00</w:t>
            </w:r>
          </w:p>
        </w:tc>
        <w:tc>
          <w:tcPr>
            <w:tcW w:w="3126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  <w:r w:rsidRPr="00CC4C16">
              <w:rPr>
                <w:i/>
              </w:rPr>
              <w:t>+ Angelini Dario</w:t>
            </w:r>
          </w:p>
        </w:tc>
        <w:tc>
          <w:tcPr>
            <w:tcW w:w="3113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</w:p>
        </w:tc>
      </w:tr>
      <w:tr w:rsidR="00BC54C1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 xml:space="preserve">santa Maria Assunta </w:t>
            </w:r>
          </w:p>
        </w:tc>
        <w:tc>
          <w:tcPr>
            <w:tcW w:w="992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10,30</w:t>
            </w:r>
          </w:p>
        </w:tc>
        <w:tc>
          <w:tcPr>
            <w:tcW w:w="3126" w:type="dxa"/>
            <w:shd w:val="clear" w:color="auto" w:fill="FFFFFF"/>
          </w:tcPr>
          <w:p w:rsidR="00BC54C1" w:rsidRPr="00CC4C16" w:rsidRDefault="00BC54C1" w:rsidP="00BC54C1">
            <w:pPr>
              <w:rPr>
                <w:i/>
              </w:rPr>
            </w:pPr>
            <w:r w:rsidRPr="00CC4C16">
              <w:rPr>
                <w:i/>
              </w:rPr>
              <w:t>Comunità e benefattori</w:t>
            </w:r>
          </w:p>
          <w:p w:rsidR="00CC4C16" w:rsidRPr="00CC4C16" w:rsidRDefault="00CC4C16" w:rsidP="00BC54C1">
            <w:pPr>
              <w:rPr>
                <w:i/>
              </w:rPr>
            </w:pPr>
            <w:r w:rsidRPr="00CC4C16">
              <w:rPr>
                <w:i/>
              </w:rPr>
              <w:t>+ Vicari Tiberio</w:t>
            </w:r>
          </w:p>
        </w:tc>
        <w:tc>
          <w:tcPr>
            <w:tcW w:w="3113" w:type="dxa"/>
            <w:shd w:val="clear" w:color="auto" w:fill="FFFFFF"/>
          </w:tcPr>
          <w:p w:rsidR="00BC54C1" w:rsidRPr="00CC4C16" w:rsidRDefault="00CC4C16" w:rsidP="00BC54C1">
            <w:pPr>
              <w:rPr>
                <w:i/>
              </w:rPr>
            </w:pPr>
            <w:r w:rsidRPr="00CC4C16">
              <w:rPr>
                <w:i/>
              </w:rPr>
              <w:t>+ Bucciero Maria Pia</w:t>
            </w:r>
          </w:p>
        </w:tc>
      </w:tr>
      <w:tr w:rsidR="00BC54C1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BC54C1" w:rsidRPr="00CC4C16" w:rsidRDefault="00CC4C16" w:rsidP="00BC54C1">
            <w:pPr>
              <w:rPr>
                <w:i/>
              </w:rPr>
            </w:pPr>
            <w:r w:rsidRPr="00CC4C16">
              <w:rPr>
                <w:i/>
              </w:rPr>
              <w:t>+ Torboli Dino e Maria Teresa</w:t>
            </w:r>
          </w:p>
        </w:tc>
        <w:tc>
          <w:tcPr>
            <w:tcW w:w="3113" w:type="dxa"/>
            <w:shd w:val="clear" w:color="auto" w:fill="FFFFFF"/>
          </w:tcPr>
          <w:p w:rsidR="00BC54C1" w:rsidRPr="00CC4C16" w:rsidRDefault="00CC4C16" w:rsidP="00BC54C1">
            <w:pPr>
              <w:rPr>
                <w:i/>
              </w:rPr>
            </w:pPr>
            <w:r w:rsidRPr="00CC4C16">
              <w:rPr>
                <w:i/>
              </w:rPr>
              <w:t>Anime del Purgatorio</w:t>
            </w:r>
          </w:p>
        </w:tc>
      </w:tr>
      <w:tr w:rsidR="00BC54C1" w:rsidRPr="00013196" w:rsidTr="00911983">
        <w:tblPrEx>
          <w:tblCellMar>
            <w:left w:w="65" w:type="dxa"/>
          </w:tblCellMar>
        </w:tblPrEx>
        <w:trPr>
          <w:trHeight w:val="70"/>
        </w:trPr>
        <w:tc>
          <w:tcPr>
            <w:tcW w:w="3117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Giuseppe</w:t>
            </w:r>
          </w:p>
        </w:tc>
        <w:tc>
          <w:tcPr>
            <w:tcW w:w="992" w:type="dxa"/>
            <w:shd w:val="clear" w:color="auto" w:fill="FFFFFF"/>
          </w:tcPr>
          <w:p w:rsidR="00BC54C1" w:rsidRPr="00013196" w:rsidRDefault="00BC54C1" w:rsidP="00BC54C1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19,00</w:t>
            </w:r>
          </w:p>
        </w:tc>
        <w:tc>
          <w:tcPr>
            <w:tcW w:w="3126" w:type="dxa"/>
            <w:shd w:val="clear" w:color="auto" w:fill="FFFFFF"/>
          </w:tcPr>
          <w:p w:rsidR="00BC54C1" w:rsidRPr="00CC4C16" w:rsidRDefault="00455ED2" w:rsidP="00BC54C1">
            <w:pPr>
              <w:rPr>
                <w:i/>
              </w:rPr>
            </w:pPr>
            <w:r>
              <w:rPr>
                <w:i/>
              </w:rPr>
              <w:t>+ Fam. Pezzini</w:t>
            </w:r>
          </w:p>
        </w:tc>
        <w:tc>
          <w:tcPr>
            <w:tcW w:w="3113" w:type="dxa"/>
            <w:shd w:val="clear" w:color="auto" w:fill="FFFFFF"/>
          </w:tcPr>
          <w:p w:rsidR="00BC54C1" w:rsidRPr="00CC4C16" w:rsidRDefault="00455ED2" w:rsidP="00BC54C1">
            <w:pPr>
              <w:rPr>
                <w:i/>
              </w:rPr>
            </w:pPr>
            <w:r>
              <w:rPr>
                <w:i/>
              </w:rPr>
              <w:t>+ Mario</w:t>
            </w:r>
          </w:p>
        </w:tc>
      </w:tr>
      <w:tr w:rsidR="00D7408E" w:rsidRPr="00013196" w:rsidTr="00013196">
        <w:trPr>
          <w:trHeight w:val="227"/>
        </w:trPr>
        <w:tc>
          <w:tcPr>
            <w:tcW w:w="10348" w:type="dxa"/>
            <w:gridSpan w:val="4"/>
            <w:shd w:val="clear" w:color="auto" w:fill="FFFFFF"/>
          </w:tcPr>
          <w:p w:rsidR="005660A3" w:rsidRPr="00013196" w:rsidRDefault="007E3965" w:rsidP="00050DBE">
            <w:pPr>
              <w:ind w:right="-75"/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</w:pP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LUNEDÌ </w:t>
            </w:r>
            <w:r w:rsidR="00050DBE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1 LUGLIO</w:t>
            </w:r>
            <w:r w:rsidR="00A46535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</w:t>
            </w:r>
            <w:r w:rsidR="002F06BD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Messa della Feria</w:t>
            </w:r>
            <w:r w:rsidR="00455ED2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beato Antonio Rosmini, sacerdote (proprio diocesano)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Giuseppe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455ED2" w:rsidRPr="00CC4C16" w:rsidRDefault="00455ED2" w:rsidP="00455ED2">
            <w:pPr>
              <w:rPr>
                <w:i/>
              </w:rPr>
            </w:pPr>
            <w:r w:rsidRPr="00CC4C16">
              <w:rPr>
                <w:i/>
              </w:rPr>
              <w:t>Intenzioni 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ind w:left="95" w:hanging="95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Pellegrini Parisi Giulio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B364F3">
        <w:tblPrEx>
          <w:tblCellMar>
            <w:left w:w="65" w:type="dxa"/>
          </w:tblCellMar>
        </w:tblPrEx>
        <w:trPr>
          <w:trHeight w:val="283"/>
        </w:trPr>
        <w:tc>
          <w:tcPr>
            <w:tcW w:w="10348" w:type="dxa"/>
            <w:gridSpan w:val="4"/>
            <w:shd w:val="clear" w:color="auto" w:fill="FFFFFF"/>
          </w:tcPr>
          <w:p w:rsidR="00455ED2" w:rsidRPr="00013196" w:rsidRDefault="00455ED2" w:rsidP="00455ED2">
            <w:pPr>
              <w:ind w:left="2477" w:hanging="2477"/>
              <w:rPr>
                <w:rFonts w:asciiTheme="minorHAnsi" w:hAnsiTheme="minorHAnsi" w:cstheme="minorHAnsi"/>
                <w:sz w:val="23"/>
                <w:szCs w:val="23"/>
              </w:rPr>
            </w:pP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MARTEDÌ 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2 LUGLIO</w:t>
            </w: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Messa della Feria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455ED2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Termini Olga</w:t>
            </w:r>
          </w:p>
          <w:p w:rsidR="00455ED2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Gregori Rita</w:t>
            </w:r>
          </w:p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Girardi Lorenzo</w:t>
            </w:r>
          </w:p>
        </w:tc>
        <w:tc>
          <w:tcPr>
            <w:tcW w:w="3113" w:type="dxa"/>
            <w:shd w:val="clear" w:color="auto" w:fill="FFFFFF"/>
          </w:tcPr>
          <w:p w:rsidR="00455ED2" w:rsidRDefault="00455ED2" w:rsidP="00455ED2">
            <w:pPr>
              <w:ind w:left="212" w:hanging="212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Benolli Rosa Maria</w:t>
            </w:r>
          </w:p>
          <w:p w:rsidR="00455ED2" w:rsidRPr="00013196" w:rsidRDefault="00455ED2" w:rsidP="00455ED2">
            <w:pPr>
              <w:ind w:left="212" w:hanging="212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Marcomin Germano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santi Pietro e Paolo (via Filanda)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ind w:left="237" w:hanging="23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Miori Andrea (ann.)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Cretti Davide</w:t>
            </w:r>
          </w:p>
        </w:tc>
      </w:tr>
      <w:tr w:rsidR="00455ED2" w:rsidRPr="00013196" w:rsidTr="00013196">
        <w:trPr>
          <w:trHeight w:val="227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455ED2" w:rsidRPr="00013196" w:rsidRDefault="00455ED2" w:rsidP="00455ED2">
            <w:pPr>
              <w:ind w:left="2780" w:hanging="2780"/>
              <w:jc w:val="both"/>
              <w:rPr>
                <w:sz w:val="23"/>
                <w:szCs w:val="23"/>
              </w:rPr>
            </w:pP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MERCOLEDÌ 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3 LUGLIO </w:t>
            </w: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– </w:t>
            </w:r>
            <w:r w:rsidRPr="00BC54C1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SAN TOMMASO, apostolo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Giuseppe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 xml:space="preserve">ore 07,00 </w:t>
            </w:r>
          </w:p>
        </w:tc>
        <w:tc>
          <w:tcPr>
            <w:tcW w:w="3126" w:type="dxa"/>
            <w:shd w:val="clear" w:color="auto" w:fill="FFFFFF"/>
          </w:tcPr>
          <w:p w:rsidR="00455ED2" w:rsidRPr="00CC4C16" w:rsidRDefault="00455ED2" w:rsidP="00455ED2">
            <w:pPr>
              <w:rPr>
                <w:i/>
              </w:rPr>
            </w:pPr>
            <w:r w:rsidRPr="00CC4C16">
              <w:rPr>
                <w:i/>
              </w:rPr>
              <w:t>Intenzioni 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Benito e Anita Munari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Farina Emma</w:t>
            </w:r>
          </w:p>
        </w:tc>
      </w:tr>
      <w:tr w:rsidR="00455ED2" w:rsidRPr="00013196" w:rsidTr="00013196">
        <w:trPr>
          <w:trHeight w:val="227"/>
        </w:trPr>
        <w:tc>
          <w:tcPr>
            <w:tcW w:w="10348" w:type="dxa"/>
            <w:gridSpan w:val="4"/>
            <w:shd w:val="clear" w:color="auto" w:fill="FFFFFF"/>
          </w:tcPr>
          <w:p w:rsidR="00455ED2" w:rsidRPr="00013196" w:rsidRDefault="00455ED2" w:rsidP="00455ED2">
            <w:pPr>
              <w:ind w:left="2213" w:hanging="2213"/>
              <w:rPr>
                <w:rFonts w:ascii="Calibri" w:hAnsi="Calibri"/>
                <w:b/>
                <w:bCs/>
                <w:iCs/>
                <w:sz w:val="23"/>
                <w:szCs w:val="23"/>
                <w:u w:val="single"/>
              </w:rPr>
            </w:pP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GIOVEDÌ 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4 LUGLIO</w:t>
            </w: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</w:t>
            </w:r>
            <w:r w:rsidRPr="00BC54C1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Sant’Elisabetta di Portogallo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giornata di preghiera per le vocazioni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455ED2" w:rsidRDefault="00455ED2" w:rsidP="00455ED2">
            <w:pPr>
              <w:ind w:left="95" w:hanging="95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Larosa Felice</w:t>
            </w:r>
          </w:p>
          <w:p w:rsidR="00455ED2" w:rsidRPr="00013196" w:rsidRDefault="00455ED2" w:rsidP="00455ED2">
            <w:pPr>
              <w:ind w:left="95" w:hanging="95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Trenti Carla (ann.)</w:t>
            </w:r>
          </w:p>
        </w:tc>
        <w:tc>
          <w:tcPr>
            <w:tcW w:w="3113" w:type="dxa"/>
            <w:shd w:val="clear" w:color="auto" w:fill="FFFFFF"/>
          </w:tcPr>
          <w:p w:rsidR="00455ED2" w:rsidRDefault="00455ED2" w:rsidP="00455ED2">
            <w:pPr>
              <w:ind w:left="212" w:right="-75" w:hanging="212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Floriani Pia, Enrico e Olga</w:t>
            </w:r>
          </w:p>
          <w:p w:rsidR="00455ED2" w:rsidRPr="00013196" w:rsidRDefault="00455ED2" w:rsidP="00455ED2">
            <w:pPr>
              <w:ind w:left="212" w:right="-75" w:hanging="212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Crestani Annamaria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santi Pietro e Paolo (via Filanda)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D0502C" w:rsidP="00455ED2">
            <w:pPr>
              <w:ind w:left="237" w:hanging="23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Polichetti Andrea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013196">
        <w:trPr>
          <w:trHeight w:val="227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455ED2" w:rsidRPr="00013196" w:rsidRDefault="00455ED2" w:rsidP="00455ED2">
            <w:pPr>
              <w:ind w:left="2340" w:hanging="2340"/>
              <w:rPr>
                <w:sz w:val="23"/>
                <w:szCs w:val="23"/>
              </w:rPr>
            </w:pP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VENERDÌ 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5 LUGLIO</w:t>
            </w: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</w:t>
            </w:r>
            <w:r w:rsidRPr="00BC54C1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Sant’Antonio Maria Zaccaria, sacerdote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primo venerdì del mese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Giuseppe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Cretti Davide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Secondo le intenzioni del Gruppo Missionario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Casari Luciano</w:t>
            </w:r>
          </w:p>
        </w:tc>
      </w:tr>
      <w:tr w:rsidR="00455ED2" w:rsidRPr="00013196" w:rsidTr="00013196">
        <w:trPr>
          <w:trHeight w:val="227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455ED2" w:rsidRPr="00013196" w:rsidRDefault="00455ED2" w:rsidP="00455ED2">
            <w:pPr>
              <w:ind w:left="2208" w:hanging="2208"/>
              <w:rPr>
                <w:sz w:val="23"/>
                <w:szCs w:val="23"/>
              </w:rPr>
            </w:pP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SABATO 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6 LUGLIO</w:t>
            </w:r>
            <w:r w:rsidRPr="00013196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</w:t>
            </w:r>
            <w:r w:rsidRPr="00BC54C1"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>Santa Maria Goretti, vergine e martire</w:t>
            </w:r>
            <w:r>
              <w:rPr>
                <w:rFonts w:ascii="Calibri" w:hAnsi="Calibri"/>
                <w:b/>
                <w:bCs/>
                <w:sz w:val="23"/>
                <w:szCs w:val="23"/>
                <w:u w:val="single"/>
              </w:rPr>
              <w:t xml:space="preserve"> – memoria della beata Vergine Maria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 xml:space="preserve">santuario di </w:t>
            </w:r>
            <w:r>
              <w:rPr>
                <w:sz w:val="21"/>
                <w:szCs w:val="21"/>
              </w:rPr>
              <w:t xml:space="preserve">santa </w:t>
            </w:r>
            <w:r w:rsidRPr="00013196">
              <w:rPr>
                <w:sz w:val="21"/>
                <w:szCs w:val="21"/>
              </w:rPr>
              <w:t>Maria Inviolata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ind w:left="191" w:right="-75" w:hanging="191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Secondo l’intenzione dell’offerente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Per le anime del Purgatorio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Giuseppe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17,00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Lorenzi Tullia ed Emilio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ind w:left="237" w:hanging="23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Larcher Paolo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Sant’Alessandro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18,30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D0502C" w:rsidP="00455ED2">
            <w:pPr>
              <w:ind w:left="237" w:hanging="237"/>
              <w:rPr>
                <w:i/>
                <w:sz w:val="21"/>
                <w:szCs w:val="21"/>
              </w:rPr>
            </w:pPr>
            <w:r w:rsidRPr="00CC4C16">
              <w:rPr>
                <w:i/>
              </w:rPr>
              <w:t>Intenzioni 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7F0F5A">
        <w:trPr>
          <w:trHeight w:val="257"/>
        </w:trPr>
        <w:tc>
          <w:tcPr>
            <w:tcW w:w="10348" w:type="dxa"/>
            <w:gridSpan w:val="4"/>
            <w:shd w:val="clear" w:color="auto" w:fill="FFFFFF"/>
            <w:vAlign w:val="center"/>
          </w:tcPr>
          <w:p w:rsidR="00455ED2" w:rsidRPr="00013196" w:rsidRDefault="00455ED2" w:rsidP="00455ED2">
            <w:pPr>
              <w:pStyle w:val="TableParagraph"/>
              <w:spacing w:before="27"/>
              <w:ind w:left="2557" w:hanging="2557"/>
              <w:rPr>
                <w:rFonts w:asciiTheme="minorHAnsi" w:hAnsiTheme="minorHAnsi"/>
                <w:b/>
                <w:sz w:val="23"/>
                <w:szCs w:val="23"/>
                <w:u w:val="single"/>
              </w:rPr>
            </w:pPr>
            <w:r w:rsidRPr="00013196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DOMENICA 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7 LUGLIO – </w:t>
            </w:r>
            <w:r w:rsidRPr="00BC54C1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XIV DOMENICA DEL TEMPO ORDINARIO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ind w:left="226" w:hanging="226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Intenzione 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Tomaso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08,30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ind w:left="237" w:hanging="23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Intenzione 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santi Pietro e Paolo (via Filanda)</w:t>
            </w:r>
          </w:p>
        </w:tc>
        <w:tc>
          <w:tcPr>
            <w:tcW w:w="992" w:type="dxa"/>
            <w:shd w:val="clear" w:color="auto" w:fill="FFFFFF"/>
          </w:tcPr>
          <w:p w:rsidR="00455ED2" w:rsidRPr="00905733" w:rsidRDefault="00455ED2" w:rsidP="00455ED2">
            <w:pPr>
              <w:rPr>
                <w:sz w:val="21"/>
                <w:szCs w:val="21"/>
              </w:rPr>
            </w:pPr>
            <w:r w:rsidRPr="00905733">
              <w:rPr>
                <w:sz w:val="21"/>
                <w:szCs w:val="21"/>
              </w:rPr>
              <w:t xml:space="preserve">ore </w:t>
            </w:r>
            <w:r>
              <w:rPr>
                <w:sz w:val="21"/>
                <w:szCs w:val="21"/>
              </w:rPr>
              <w:t>09</w:t>
            </w:r>
            <w:r w:rsidRPr="00905733">
              <w:rPr>
                <w:sz w:val="21"/>
                <w:szCs w:val="21"/>
              </w:rPr>
              <w:t>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D0502C" w:rsidP="00455ED2">
            <w:pPr>
              <w:ind w:left="237" w:hanging="237"/>
              <w:rPr>
                <w:i/>
                <w:sz w:val="21"/>
                <w:szCs w:val="21"/>
              </w:rPr>
            </w:pPr>
            <w:r w:rsidRPr="00CC4C16">
              <w:rPr>
                <w:i/>
              </w:rPr>
              <w:t>Intenzioni 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 xml:space="preserve">san Giuseppe 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10,00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Santorum Luciano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Giorgio in Pregasina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10,00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Vicari Narciso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ind w:left="135" w:hanging="135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Leonardi Valentino (ann.)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 xml:space="preserve">santa Maria Assunta 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10,30</w:t>
            </w:r>
          </w:p>
        </w:tc>
        <w:tc>
          <w:tcPr>
            <w:tcW w:w="3126" w:type="dxa"/>
            <w:shd w:val="clear" w:color="auto" w:fill="FFFFFF"/>
          </w:tcPr>
          <w:p w:rsidR="00455ED2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Comunità e Benefattori</w:t>
            </w:r>
          </w:p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don Tullio Carpella</w:t>
            </w:r>
          </w:p>
        </w:tc>
        <w:tc>
          <w:tcPr>
            <w:tcW w:w="3113" w:type="dxa"/>
            <w:shd w:val="clear" w:color="auto" w:fill="FFFFFF"/>
          </w:tcPr>
          <w:p w:rsidR="00455ED2" w:rsidRDefault="00455ED2" w:rsidP="00455ED2">
            <w:pPr>
              <w:ind w:left="212" w:hanging="212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Vicari Tiberio</w:t>
            </w:r>
          </w:p>
          <w:p w:rsidR="00455ED2" w:rsidRPr="00013196" w:rsidRDefault="00455ED2" w:rsidP="00455ED2">
            <w:pPr>
              <w:ind w:left="212" w:hanging="212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don Tullio Carpella</w:t>
            </w: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1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santa Maria Assunta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18,00</w:t>
            </w:r>
          </w:p>
        </w:tc>
        <w:tc>
          <w:tcPr>
            <w:tcW w:w="3126" w:type="dxa"/>
            <w:shd w:val="clear" w:color="auto" w:fill="FFFFFF"/>
          </w:tcPr>
          <w:p w:rsidR="00455ED2" w:rsidRPr="00013196" w:rsidRDefault="00BF1504" w:rsidP="00455ED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+ Torboli Dino e Mariateresa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  <w:tr w:rsidR="00455ED2" w:rsidRPr="00013196" w:rsidTr="00911983">
        <w:tblPrEx>
          <w:tblCellMar>
            <w:left w:w="65" w:type="dxa"/>
          </w:tblCellMar>
        </w:tblPrEx>
        <w:trPr>
          <w:trHeight w:val="70"/>
        </w:trPr>
        <w:tc>
          <w:tcPr>
            <w:tcW w:w="3117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san Giuseppe</w:t>
            </w:r>
          </w:p>
        </w:tc>
        <w:tc>
          <w:tcPr>
            <w:tcW w:w="992" w:type="dxa"/>
            <w:shd w:val="clear" w:color="auto" w:fill="FFFFFF"/>
          </w:tcPr>
          <w:p w:rsidR="00455ED2" w:rsidRPr="00013196" w:rsidRDefault="00455ED2" w:rsidP="00455ED2">
            <w:pPr>
              <w:rPr>
                <w:sz w:val="21"/>
                <w:szCs w:val="21"/>
              </w:rPr>
            </w:pPr>
            <w:r w:rsidRPr="00013196">
              <w:rPr>
                <w:sz w:val="21"/>
                <w:szCs w:val="21"/>
              </w:rPr>
              <w:t>ore 19,00</w:t>
            </w:r>
          </w:p>
        </w:tc>
        <w:tc>
          <w:tcPr>
            <w:tcW w:w="3126" w:type="dxa"/>
            <w:shd w:val="clear" w:color="auto" w:fill="FFFFFF"/>
          </w:tcPr>
          <w:p w:rsidR="00455ED2" w:rsidRPr="00CC4C16" w:rsidRDefault="00455ED2" w:rsidP="00455ED2">
            <w:pPr>
              <w:rPr>
                <w:i/>
              </w:rPr>
            </w:pPr>
            <w:r w:rsidRPr="00CC4C16">
              <w:rPr>
                <w:i/>
              </w:rPr>
              <w:t>Intenzioni offerente</w:t>
            </w:r>
          </w:p>
        </w:tc>
        <w:tc>
          <w:tcPr>
            <w:tcW w:w="3113" w:type="dxa"/>
            <w:shd w:val="clear" w:color="auto" w:fill="FFFFFF"/>
          </w:tcPr>
          <w:p w:rsidR="00455ED2" w:rsidRPr="00013196" w:rsidRDefault="00455ED2" w:rsidP="00455ED2">
            <w:pPr>
              <w:rPr>
                <w:i/>
                <w:sz w:val="21"/>
                <w:szCs w:val="21"/>
              </w:rPr>
            </w:pPr>
          </w:p>
        </w:tc>
      </w:tr>
    </w:tbl>
    <w:p w:rsidR="00522C4F" w:rsidRDefault="00522C4F" w:rsidP="00265A53">
      <w:pPr>
        <w:widowControl/>
        <w:adjustRightInd w:val="0"/>
        <w:jc w:val="center"/>
        <w:rPr>
          <w:rFonts w:eastAsiaTheme="minorHAnsi"/>
          <w:color w:val="000000"/>
          <w:sz w:val="8"/>
          <w:szCs w:val="24"/>
          <w:lang w:eastAsia="en-US" w:bidi="ar-SA"/>
        </w:rPr>
      </w:pPr>
    </w:p>
    <w:p w:rsidR="00AE32D6" w:rsidRDefault="00AE32D6" w:rsidP="00AE32D6">
      <w:pPr>
        <w:pStyle w:val="NormaleWeb"/>
        <w:spacing w:before="0" w:beforeAutospacing="0" w:after="0" w:afterAutospacing="0"/>
        <w:rPr>
          <w:rFonts w:ascii="Calibri" w:eastAsia="Microsoft JhengHei UI" w:hAnsi="Calibri"/>
          <w:b/>
          <w:bCs/>
          <w:color w:val="000000"/>
          <w:kern w:val="24"/>
          <w:sz w:val="28"/>
          <w:szCs w:val="28"/>
          <w:u w:val="single"/>
        </w:rPr>
      </w:pPr>
      <w:r>
        <w:rPr>
          <w:rFonts w:ascii="Calibri" w:eastAsia="Microsoft JhengHei UI" w:hAnsi="Calibri"/>
          <w:color w:val="000000"/>
          <w:kern w:val="24"/>
        </w:rPr>
        <w:t xml:space="preserve">La santa Messa di </w:t>
      </w:r>
      <w:r>
        <w:rPr>
          <w:rFonts w:ascii="Calibri" w:eastAsia="Microsoft JhengHei UI" w:hAnsi="Calibri"/>
          <w:b/>
          <w:bCs/>
          <w:i/>
          <w:iCs/>
          <w:color w:val="000000"/>
          <w:kern w:val="24"/>
        </w:rPr>
        <w:t>domenica 30 giugno ad ore 9,00 in santi Pietro e Paolo</w:t>
      </w:r>
      <w:bookmarkStart w:id="0" w:name="_GoBack"/>
      <w:bookmarkEnd w:id="0"/>
      <w:r>
        <w:rPr>
          <w:rFonts w:ascii="Calibri" w:eastAsia="Microsoft JhengHei UI" w:hAnsi="Calibri"/>
          <w:color w:val="000000"/>
          <w:kern w:val="24"/>
        </w:rPr>
        <w:t xml:space="preserve"> </w:t>
      </w:r>
      <w:r>
        <w:rPr>
          <w:rFonts w:ascii="Calibri" w:eastAsia="Microsoft JhengHei UI" w:hAnsi="Calibri"/>
          <w:b/>
          <w:color w:val="000000"/>
          <w:kern w:val="24"/>
          <w:u w:val="single"/>
        </w:rPr>
        <w:t>non viene celebrata</w:t>
      </w:r>
    </w:p>
    <w:p w:rsidR="00AE32D6" w:rsidRPr="00703E05" w:rsidRDefault="00AE32D6" w:rsidP="00265A53">
      <w:pPr>
        <w:widowControl/>
        <w:adjustRightInd w:val="0"/>
        <w:jc w:val="center"/>
        <w:rPr>
          <w:rFonts w:eastAsiaTheme="minorHAnsi"/>
          <w:color w:val="000000"/>
          <w:sz w:val="8"/>
          <w:szCs w:val="24"/>
          <w:lang w:eastAsia="en-US" w:bidi="ar-SA"/>
        </w:rPr>
      </w:pPr>
    </w:p>
    <w:sectPr w:rsidR="00AE32D6" w:rsidRPr="00703E05" w:rsidSect="00110767">
      <w:pgSz w:w="11910" w:h="16840"/>
      <w:pgMar w:top="709" w:right="853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0"/>
    <w:rsid w:val="000031B2"/>
    <w:rsid w:val="00005082"/>
    <w:rsid w:val="00005BAF"/>
    <w:rsid w:val="0000680C"/>
    <w:rsid w:val="000113A4"/>
    <w:rsid w:val="00013196"/>
    <w:rsid w:val="00013ABE"/>
    <w:rsid w:val="00015EB6"/>
    <w:rsid w:val="00020875"/>
    <w:rsid w:val="00021AE0"/>
    <w:rsid w:val="00024F22"/>
    <w:rsid w:val="00050DBE"/>
    <w:rsid w:val="00066AA5"/>
    <w:rsid w:val="0006733C"/>
    <w:rsid w:val="0007400C"/>
    <w:rsid w:val="00076822"/>
    <w:rsid w:val="00086CDD"/>
    <w:rsid w:val="000938FC"/>
    <w:rsid w:val="0009665F"/>
    <w:rsid w:val="000A303C"/>
    <w:rsid w:val="000C2902"/>
    <w:rsid w:val="000C4B61"/>
    <w:rsid w:val="000C5F4B"/>
    <w:rsid w:val="000D3617"/>
    <w:rsid w:val="000E718F"/>
    <w:rsid w:val="000F3344"/>
    <w:rsid w:val="000F50FC"/>
    <w:rsid w:val="001003AD"/>
    <w:rsid w:val="001041C4"/>
    <w:rsid w:val="0010696B"/>
    <w:rsid w:val="00107FD3"/>
    <w:rsid w:val="00110767"/>
    <w:rsid w:val="00110894"/>
    <w:rsid w:val="001114DB"/>
    <w:rsid w:val="0012367D"/>
    <w:rsid w:val="001315E2"/>
    <w:rsid w:val="0013502A"/>
    <w:rsid w:val="00137EAB"/>
    <w:rsid w:val="0015208C"/>
    <w:rsid w:val="00164743"/>
    <w:rsid w:val="00164CDB"/>
    <w:rsid w:val="00167C1B"/>
    <w:rsid w:val="00170D5A"/>
    <w:rsid w:val="00170D8E"/>
    <w:rsid w:val="00171788"/>
    <w:rsid w:val="001806BF"/>
    <w:rsid w:val="00190232"/>
    <w:rsid w:val="001905B1"/>
    <w:rsid w:val="001912F9"/>
    <w:rsid w:val="0019617D"/>
    <w:rsid w:val="001A0FD3"/>
    <w:rsid w:val="001A4918"/>
    <w:rsid w:val="001C2E6D"/>
    <w:rsid w:val="001C5463"/>
    <w:rsid w:val="001D02A6"/>
    <w:rsid w:val="001D106C"/>
    <w:rsid w:val="001D1701"/>
    <w:rsid w:val="001D227D"/>
    <w:rsid w:val="001E2CD4"/>
    <w:rsid w:val="001F662C"/>
    <w:rsid w:val="00200CF1"/>
    <w:rsid w:val="00201BD4"/>
    <w:rsid w:val="00202804"/>
    <w:rsid w:val="00213A2A"/>
    <w:rsid w:val="00217F1C"/>
    <w:rsid w:val="00223A18"/>
    <w:rsid w:val="002265D8"/>
    <w:rsid w:val="0023240F"/>
    <w:rsid w:val="00252D17"/>
    <w:rsid w:val="00257A1E"/>
    <w:rsid w:val="00265A53"/>
    <w:rsid w:val="00275875"/>
    <w:rsid w:val="00284543"/>
    <w:rsid w:val="00286C9E"/>
    <w:rsid w:val="0029558F"/>
    <w:rsid w:val="002A21A8"/>
    <w:rsid w:val="002C1160"/>
    <w:rsid w:val="002C2591"/>
    <w:rsid w:val="002C5699"/>
    <w:rsid w:val="002D17D4"/>
    <w:rsid w:val="002D2287"/>
    <w:rsid w:val="002E1FE5"/>
    <w:rsid w:val="002E6C88"/>
    <w:rsid w:val="002E7DAA"/>
    <w:rsid w:val="002F06BD"/>
    <w:rsid w:val="002F0F2D"/>
    <w:rsid w:val="00302F2E"/>
    <w:rsid w:val="00306FBA"/>
    <w:rsid w:val="0031129B"/>
    <w:rsid w:val="00315323"/>
    <w:rsid w:val="00315576"/>
    <w:rsid w:val="00317FBF"/>
    <w:rsid w:val="00322CBD"/>
    <w:rsid w:val="00324D46"/>
    <w:rsid w:val="00324DDA"/>
    <w:rsid w:val="00335677"/>
    <w:rsid w:val="00343ED6"/>
    <w:rsid w:val="00345171"/>
    <w:rsid w:val="00346B05"/>
    <w:rsid w:val="00376310"/>
    <w:rsid w:val="0037751E"/>
    <w:rsid w:val="00381417"/>
    <w:rsid w:val="00386E43"/>
    <w:rsid w:val="00387C95"/>
    <w:rsid w:val="003941B1"/>
    <w:rsid w:val="00395CAB"/>
    <w:rsid w:val="003A39E4"/>
    <w:rsid w:val="003A4A94"/>
    <w:rsid w:val="003B0BFB"/>
    <w:rsid w:val="003B172C"/>
    <w:rsid w:val="003B42A8"/>
    <w:rsid w:val="003B7CEE"/>
    <w:rsid w:val="003C0B82"/>
    <w:rsid w:val="003C248B"/>
    <w:rsid w:val="003F152C"/>
    <w:rsid w:val="003F456C"/>
    <w:rsid w:val="003F4E55"/>
    <w:rsid w:val="003F5217"/>
    <w:rsid w:val="003F7258"/>
    <w:rsid w:val="004027D0"/>
    <w:rsid w:val="00403D60"/>
    <w:rsid w:val="00421C6E"/>
    <w:rsid w:val="00421EF2"/>
    <w:rsid w:val="00430B3E"/>
    <w:rsid w:val="0043355F"/>
    <w:rsid w:val="00435BF6"/>
    <w:rsid w:val="00440B29"/>
    <w:rsid w:val="00455ED2"/>
    <w:rsid w:val="00471AF2"/>
    <w:rsid w:val="00473228"/>
    <w:rsid w:val="00473436"/>
    <w:rsid w:val="004770AD"/>
    <w:rsid w:val="004806A7"/>
    <w:rsid w:val="004840FA"/>
    <w:rsid w:val="004A3927"/>
    <w:rsid w:val="004A3C97"/>
    <w:rsid w:val="004A578C"/>
    <w:rsid w:val="004B341C"/>
    <w:rsid w:val="004C6AE6"/>
    <w:rsid w:val="004D7496"/>
    <w:rsid w:val="004F38A2"/>
    <w:rsid w:val="00510E06"/>
    <w:rsid w:val="0051305E"/>
    <w:rsid w:val="00513CAE"/>
    <w:rsid w:val="00515193"/>
    <w:rsid w:val="0052256F"/>
    <w:rsid w:val="00522C4F"/>
    <w:rsid w:val="0052337A"/>
    <w:rsid w:val="005335F7"/>
    <w:rsid w:val="00535A11"/>
    <w:rsid w:val="00542A2C"/>
    <w:rsid w:val="00544589"/>
    <w:rsid w:val="00555D15"/>
    <w:rsid w:val="005660A3"/>
    <w:rsid w:val="0057006D"/>
    <w:rsid w:val="0057181C"/>
    <w:rsid w:val="0057323F"/>
    <w:rsid w:val="00574531"/>
    <w:rsid w:val="00586696"/>
    <w:rsid w:val="00591F41"/>
    <w:rsid w:val="005934D8"/>
    <w:rsid w:val="005955F6"/>
    <w:rsid w:val="005B16E5"/>
    <w:rsid w:val="005B7928"/>
    <w:rsid w:val="005C1F07"/>
    <w:rsid w:val="005C31DD"/>
    <w:rsid w:val="005D1CBB"/>
    <w:rsid w:val="005D6524"/>
    <w:rsid w:val="005F15E4"/>
    <w:rsid w:val="005F2143"/>
    <w:rsid w:val="005F432D"/>
    <w:rsid w:val="00621172"/>
    <w:rsid w:val="0062606A"/>
    <w:rsid w:val="00626659"/>
    <w:rsid w:val="0063077C"/>
    <w:rsid w:val="00636EEF"/>
    <w:rsid w:val="006402DE"/>
    <w:rsid w:val="0066113B"/>
    <w:rsid w:val="00663D83"/>
    <w:rsid w:val="00664597"/>
    <w:rsid w:val="00664995"/>
    <w:rsid w:val="0067074B"/>
    <w:rsid w:val="00674B13"/>
    <w:rsid w:val="00683A28"/>
    <w:rsid w:val="00693A2D"/>
    <w:rsid w:val="006943A7"/>
    <w:rsid w:val="006956FB"/>
    <w:rsid w:val="006A0110"/>
    <w:rsid w:val="006B1AEF"/>
    <w:rsid w:val="006B5BA0"/>
    <w:rsid w:val="006C0C8D"/>
    <w:rsid w:val="006C4373"/>
    <w:rsid w:val="006C4F2D"/>
    <w:rsid w:val="006C589C"/>
    <w:rsid w:val="006D0F1E"/>
    <w:rsid w:val="006D724C"/>
    <w:rsid w:val="006E6793"/>
    <w:rsid w:val="006E729C"/>
    <w:rsid w:val="006F0206"/>
    <w:rsid w:val="006F1640"/>
    <w:rsid w:val="006F2786"/>
    <w:rsid w:val="006F2CEB"/>
    <w:rsid w:val="00701599"/>
    <w:rsid w:val="00703E05"/>
    <w:rsid w:val="00710072"/>
    <w:rsid w:val="007121B0"/>
    <w:rsid w:val="00714E72"/>
    <w:rsid w:val="007214DA"/>
    <w:rsid w:val="007225E5"/>
    <w:rsid w:val="00727422"/>
    <w:rsid w:val="00735C33"/>
    <w:rsid w:val="00742B53"/>
    <w:rsid w:val="00757730"/>
    <w:rsid w:val="007578B0"/>
    <w:rsid w:val="0077576A"/>
    <w:rsid w:val="00780A6E"/>
    <w:rsid w:val="00785B9A"/>
    <w:rsid w:val="007B5A9E"/>
    <w:rsid w:val="007C0148"/>
    <w:rsid w:val="007C1F59"/>
    <w:rsid w:val="007C79A2"/>
    <w:rsid w:val="007D11D4"/>
    <w:rsid w:val="007D22C7"/>
    <w:rsid w:val="007D4504"/>
    <w:rsid w:val="007E3965"/>
    <w:rsid w:val="007E3DA8"/>
    <w:rsid w:val="007E58BC"/>
    <w:rsid w:val="007F0F5A"/>
    <w:rsid w:val="007F50DC"/>
    <w:rsid w:val="007F7203"/>
    <w:rsid w:val="0081386A"/>
    <w:rsid w:val="00813CE1"/>
    <w:rsid w:val="008268E6"/>
    <w:rsid w:val="00835F1D"/>
    <w:rsid w:val="00844C70"/>
    <w:rsid w:val="00847C10"/>
    <w:rsid w:val="008612ED"/>
    <w:rsid w:val="0087032C"/>
    <w:rsid w:val="00875275"/>
    <w:rsid w:val="00880096"/>
    <w:rsid w:val="00883896"/>
    <w:rsid w:val="00887A69"/>
    <w:rsid w:val="008912FE"/>
    <w:rsid w:val="008965CD"/>
    <w:rsid w:val="008A52E6"/>
    <w:rsid w:val="008B4F0E"/>
    <w:rsid w:val="008C1FF3"/>
    <w:rsid w:val="008C7054"/>
    <w:rsid w:val="008D60B1"/>
    <w:rsid w:val="008E712A"/>
    <w:rsid w:val="00902361"/>
    <w:rsid w:val="00903574"/>
    <w:rsid w:val="00905733"/>
    <w:rsid w:val="0091085F"/>
    <w:rsid w:val="00911983"/>
    <w:rsid w:val="0092628A"/>
    <w:rsid w:val="00966431"/>
    <w:rsid w:val="00972512"/>
    <w:rsid w:val="00983D4B"/>
    <w:rsid w:val="009858F5"/>
    <w:rsid w:val="0098758E"/>
    <w:rsid w:val="00990431"/>
    <w:rsid w:val="009B6874"/>
    <w:rsid w:val="009B69D9"/>
    <w:rsid w:val="009C40B2"/>
    <w:rsid w:val="009D0BDF"/>
    <w:rsid w:val="009E2A0C"/>
    <w:rsid w:val="009E5084"/>
    <w:rsid w:val="009E6262"/>
    <w:rsid w:val="009F2A0A"/>
    <w:rsid w:val="009F7E4B"/>
    <w:rsid w:val="00A03042"/>
    <w:rsid w:val="00A033EF"/>
    <w:rsid w:val="00A06F1C"/>
    <w:rsid w:val="00A15ECB"/>
    <w:rsid w:val="00A2287A"/>
    <w:rsid w:val="00A30BD8"/>
    <w:rsid w:val="00A32EFD"/>
    <w:rsid w:val="00A35535"/>
    <w:rsid w:val="00A421E0"/>
    <w:rsid w:val="00A45D3D"/>
    <w:rsid w:val="00A46535"/>
    <w:rsid w:val="00A53869"/>
    <w:rsid w:val="00A561DB"/>
    <w:rsid w:val="00A566A7"/>
    <w:rsid w:val="00A63AD1"/>
    <w:rsid w:val="00A65517"/>
    <w:rsid w:val="00A6795F"/>
    <w:rsid w:val="00A82260"/>
    <w:rsid w:val="00A83A43"/>
    <w:rsid w:val="00AA2989"/>
    <w:rsid w:val="00AA2E38"/>
    <w:rsid w:val="00AA3E08"/>
    <w:rsid w:val="00AC3093"/>
    <w:rsid w:val="00AE2D86"/>
    <w:rsid w:val="00AE32B9"/>
    <w:rsid w:val="00AE32D6"/>
    <w:rsid w:val="00AE6B0A"/>
    <w:rsid w:val="00AE711A"/>
    <w:rsid w:val="00AF1CA0"/>
    <w:rsid w:val="00AF6C37"/>
    <w:rsid w:val="00AF7402"/>
    <w:rsid w:val="00B0098D"/>
    <w:rsid w:val="00B25DE1"/>
    <w:rsid w:val="00B25E36"/>
    <w:rsid w:val="00B3524A"/>
    <w:rsid w:val="00B364F3"/>
    <w:rsid w:val="00B62DD8"/>
    <w:rsid w:val="00B658FE"/>
    <w:rsid w:val="00B76772"/>
    <w:rsid w:val="00B77CE8"/>
    <w:rsid w:val="00B812C5"/>
    <w:rsid w:val="00B8578D"/>
    <w:rsid w:val="00B86840"/>
    <w:rsid w:val="00BA6A9D"/>
    <w:rsid w:val="00BC54C1"/>
    <w:rsid w:val="00BD1BC7"/>
    <w:rsid w:val="00BE2341"/>
    <w:rsid w:val="00BF1504"/>
    <w:rsid w:val="00BF711B"/>
    <w:rsid w:val="00C04CA1"/>
    <w:rsid w:val="00C05836"/>
    <w:rsid w:val="00C07C42"/>
    <w:rsid w:val="00C07D84"/>
    <w:rsid w:val="00C07E88"/>
    <w:rsid w:val="00C10EAC"/>
    <w:rsid w:val="00C11F01"/>
    <w:rsid w:val="00C24FB3"/>
    <w:rsid w:val="00C333F1"/>
    <w:rsid w:val="00C36352"/>
    <w:rsid w:val="00C36F75"/>
    <w:rsid w:val="00C44D5D"/>
    <w:rsid w:val="00C45F09"/>
    <w:rsid w:val="00C54065"/>
    <w:rsid w:val="00C5691E"/>
    <w:rsid w:val="00C71082"/>
    <w:rsid w:val="00C7176C"/>
    <w:rsid w:val="00C74B13"/>
    <w:rsid w:val="00C9004D"/>
    <w:rsid w:val="00C90208"/>
    <w:rsid w:val="00C960FC"/>
    <w:rsid w:val="00CA37BB"/>
    <w:rsid w:val="00CA7E2F"/>
    <w:rsid w:val="00CC16C4"/>
    <w:rsid w:val="00CC4C16"/>
    <w:rsid w:val="00CD0AC3"/>
    <w:rsid w:val="00CD51DF"/>
    <w:rsid w:val="00CD534F"/>
    <w:rsid w:val="00CD585B"/>
    <w:rsid w:val="00CE6618"/>
    <w:rsid w:val="00CF6940"/>
    <w:rsid w:val="00D01ABA"/>
    <w:rsid w:val="00D02FEF"/>
    <w:rsid w:val="00D0502C"/>
    <w:rsid w:val="00D1684A"/>
    <w:rsid w:val="00D24139"/>
    <w:rsid w:val="00D3259B"/>
    <w:rsid w:val="00D337C8"/>
    <w:rsid w:val="00D43223"/>
    <w:rsid w:val="00D50BAC"/>
    <w:rsid w:val="00D56B40"/>
    <w:rsid w:val="00D702AF"/>
    <w:rsid w:val="00D7408E"/>
    <w:rsid w:val="00D843AA"/>
    <w:rsid w:val="00D86830"/>
    <w:rsid w:val="00D9151C"/>
    <w:rsid w:val="00D9512A"/>
    <w:rsid w:val="00D9775E"/>
    <w:rsid w:val="00DA20E5"/>
    <w:rsid w:val="00DA6016"/>
    <w:rsid w:val="00DB45AF"/>
    <w:rsid w:val="00DB6D3E"/>
    <w:rsid w:val="00DB7A1B"/>
    <w:rsid w:val="00DC0130"/>
    <w:rsid w:val="00DC1DD9"/>
    <w:rsid w:val="00DC40C2"/>
    <w:rsid w:val="00DC73A1"/>
    <w:rsid w:val="00DC747F"/>
    <w:rsid w:val="00DD2BF8"/>
    <w:rsid w:val="00DD5EDA"/>
    <w:rsid w:val="00DE2F76"/>
    <w:rsid w:val="00DE4CE8"/>
    <w:rsid w:val="00DF2EEF"/>
    <w:rsid w:val="00DF34E4"/>
    <w:rsid w:val="00E04BF0"/>
    <w:rsid w:val="00E05606"/>
    <w:rsid w:val="00E056C8"/>
    <w:rsid w:val="00E07FD4"/>
    <w:rsid w:val="00E20301"/>
    <w:rsid w:val="00E42521"/>
    <w:rsid w:val="00E43A51"/>
    <w:rsid w:val="00E45D28"/>
    <w:rsid w:val="00E46E73"/>
    <w:rsid w:val="00E60063"/>
    <w:rsid w:val="00E62FF4"/>
    <w:rsid w:val="00E67EB4"/>
    <w:rsid w:val="00E85F04"/>
    <w:rsid w:val="00E9553A"/>
    <w:rsid w:val="00EA24B3"/>
    <w:rsid w:val="00EA56AC"/>
    <w:rsid w:val="00ED22FD"/>
    <w:rsid w:val="00EF5637"/>
    <w:rsid w:val="00F1591C"/>
    <w:rsid w:val="00F164B9"/>
    <w:rsid w:val="00F2014B"/>
    <w:rsid w:val="00F234BC"/>
    <w:rsid w:val="00F23748"/>
    <w:rsid w:val="00F2646B"/>
    <w:rsid w:val="00F318D1"/>
    <w:rsid w:val="00F42F06"/>
    <w:rsid w:val="00F519D6"/>
    <w:rsid w:val="00F5243E"/>
    <w:rsid w:val="00F53D4E"/>
    <w:rsid w:val="00F56EDC"/>
    <w:rsid w:val="00F66482"/>
    <w:rsid w:val="00F754DD"/>
    <w:rsid w:val="00F82E9A"/>
    <w:rsid w:val="00F94A18"/>
    <w:rsid w:val="00F96BE9"/>
    <w:rsid w:val="00FA68D4"/>
    <w:rsid w:val="00FB7308"/>
    <w:rsid w:val="00FC06B7"/>
    <w:rsid w:val="00FC13D8"/>
    <w:rsid w:val="00FD3637"/>
    <w:rsid w:val="00FD4A09"/>
    <w:rsid w:val="00FD6A13"/>
    <w:rsid w:val="00FE3E8C"/>
    <w:rsid w:val="00FF23F0"/>
    <w:rsid w:val="00FF27FC"/>
    <w:rsid w:val="00FF4A4B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C4E9B-6EC3-480C-89C0-F2CBDE1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85F0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1129B"/>
    <w:pPr>
      <w:spacing w:before="9"/>
      <w:ind w:left="798" w:right="771"/>
      <w:jc w:val="center"/>
      <w:outlineLvl w:val="0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129B"/>
  </w:style>
  <w:style w:type="paragraph" w:styleId="Paragrafoelenco">
    <w:name w:val="List Paragraph"/>
    <w:basedOn w:val="Normale"/>
    <w:uiPriority w:val="1"/>
    <w:qFormat/>
    <w:rsid w:val="0031129B"/>
  </w:style>
  <w:style w:type="paragraph" w:customStyle="1" w:styleId="TableParagraph">
    <w:name w:val="Table Paragraph"/>
    <w:basedOn w:val="Normale"/>
    <w:uiPriority w:val="1"/>
    <w:qFormat/>
    <w:rsid w:val="0031129B"/>
    <w:pPr>
      <w:spacing w:line="234" w:lineRule="exact"/>
      <w:ind w:left="2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AD1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B7677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A56A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7751E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703E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781F-C253-4D41-BAD3-BDE4EE76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Vanzo</dc:creator>
  <cp:lastModifiedBy>Utente</cp:lastModifiedBy>
  <cp:revision>4</cp:revision>
  <cp:lastPrinted>2019-06-14T21:08:00Z</cp:lastPrinted>
  <dcterms:created xsi:type="dcterms:W3CDTF">2019-06-29T07:58:00Z</dcterms:created>
  <dcterms:modified xsi:type="dcterms:W3CDTF">2019-06-29T08:19:00Z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2019-01-15T00:00:00Z</vt:filetime>
  </property>
</Properties>
</file>